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B2" w:rsidRDefault="008F1439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42496" behindDoc="1" locked="0" layoutInCell="1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6350</wp:posOffset>
                </wp:positionV>
                <wp:extent cx="6905625" cy="1593850"/>
                <wp:effectExtent l="0" t="0" r="9525" b="635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1593850"/>
                          <a:chOff x="179" y="6"/>
                          <a:chExt cx="10875" cy="2510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6"/>
                            <a:ext cx="1840" cy="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1132" y="1567"/>
                            <a:ext cx="164" cy="313"/>
                          </a:xfrm>
                          <a:custGeom>
                            <a:avLst/>
                            <a:gdLst>
                              <a:gd name="T0" fmla="+- 0 1296 1133"/>
                              <a:gd name="T1" fmla="*/ T0 w 164"/>
                              <a:gd name="T2" fmla="+- 0 1567 1567"/>
                              <a:gd name="T3" fmla="*/ 1567 h 313"/>
                              <a:gd name="T4" fmla="+- 0 1133 1133"/>
                              <a:gd name="T5" fmla="*/ T4 w 164"/>
                              <a:gd name="T6" fmla="+- 0 1567 1567"/>
                              <a:gd name="T7" fmla="*/ 1567 h 313"/>
                              <a:gd name="T8" fmla="+- 0 1133 1133"/>
                              <a:gd name="T9" fmla="*/ T8 w 164"/>
                              <a:gd name="T10" fmla="+- 0 1880 1567"/>
                              <a:gd name="T11" fmla="*/ 1880 h 313"/>
                              <a:gd name="T12" fmla="+- 0 1205 1133"/>
                              <a:gd name="T13" fmla="*/ T12 w 164"/>
                              <a:gd name="T14" fmla="+- 0 1880 1567"/>
                              <a:gd name="T15" fmla="*/ 1880 h 313"/>
                              <a:gd name="T16" fmla="+- 0 1224 1133"/>
                              <a:gd name="T17" fmla="*/ T16 w 164"/>
                              <a:gd name="T18" fmla="+- 0 1880 1567"/>
                              <a:gd name="T19" fmla="*/ 1880 h 313"/>
                              <a:gd name="T20" fmla="+- 0 1296 1133"/>
                              <a:gd name="T21" fmla="*/ T20 w 164"/>
                              <a:gd name="T22" fmla="+- 0 1880 1567"/>
                              <a:gd name="T23" fmla="*/ 1880 h 313"/>
                              <a:gd name="T24" fmla="+- 0 1296 1133"/>
                              <a:gd name="T25" fmla="*/ T24 w 164"/>
                              <a:gd name="T26" fmla="+- 0 1567 1567"/>
                              <a:gd name="T27" fmla="*/ 156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4" h="313">
                                <a:moveTo>
                                  <a:pt x="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72" y="313"/>
                                </a:lnTo>
                                <a:lnTo>
                                  <a:pt x="91" y="313"/>
                                </a:lnTo>
                                <a:lnTo>
                                  <a:pt x="163" y="31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567"/>
                            <a:ext cx="9758" cy="949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9B2" w:rsidRDefault="00F669B2">
                              <w:pPr>
                                <w:spacing w:before="9"/>
                                <w:rPr>
                                  <w:i/>
                                  <w:sz w:val="25"/>
                                </w:rPr>
                              </w:pPr>
                            </w:p>
                            <w:p w:rsidR="00F669B2" w:rsidRDefault="004C6828">
                              <w:pPr>
                                <w:spacing w:before="1"/>
                                <w:ind w:left="2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VERIFICA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APPALTO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(D.lgs.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36/2023.)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pt;margin-top:.5pt;width:543.75pt;height:125.5pt;z-index:-18473984;mso-position-horizontal-relative:page;mso-position-vertical-relative:page" coordorigin="179,6" coordsize="10875,2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79;top:6;width:1840;height:1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">
                  <v:imagedata r:id="rId8" o:title=""/>
                </v:shape>
                <v:shape id="Freeform 8" o:spid="_x0000_s1028" style="position:absolute;left:1132;top:1567;width:164;height:313;visibility:visible;mso-wrap-style:square;v-text-anchor:top" coordsize="164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" path="m163,l,,,313r72,l91,313r72,l163,xe" stroked="f">
                  <v:path arrowok="t" o:connecttype="custom" o:connectlocs="163,1567;0,1567;0,1880;72,1880;91,1880;163,1880;163,1567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296;top:1567;width:9758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" fillcolor="#1f487c" stroked="f">
                  <v:textbox inset="0,0,0,0">
                    <w:txbxContent>
                      <w:p w:rsidR="00F669B2" w:rsidRDefault="00F669B2">
                        <w:pPr>
                          <w:spacing w:before="9"/>
                          <w:rPr>
                            <w:i/>
                            <w:sz w:val="25"/>
                          </w:rPr>
                        </w:pPr>
                      </w:p>
                      <w:p w:rsidR="00F669B2" w:rsidRDefault="004C6828">
                        <w:pPr>
                          <w:spacing w:before="1"/>
                          <w:ind w:left="2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VERIFICA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DELLE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PROCEDURE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APPALTO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(D.lgs.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36/2023.)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669B2" w:rsidRDefault="00F669B2">
      <w:pPr>
        <w:pStyle w:val="Corpotesto"/>
      </w:pPr>
    </w:p>
    <w:p w:rsidR="00F669B2" w:rsidRDefault="004C6828">
      <w:pPr>
        <w:pStyle w:val="Titolo"/>
      </w:pPr>
      <w:r>
        <w:t>Allegato</w:t>
      </w:r>
      <w:r>
        <w:rPr>
          <w:spacing w:val="-2"/>
        </w:rPr>
        <w:t xml:space="preserve"> </w:t>
      </w:r>
      <w:r>
        <w:t>7</w:t>
      </w: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tbl>
      <w:tblPr>
        <w:tblStyle w:val="TableNormal"/>
        <w:tblW w:w="0" w:type="auto"/>
        <w:tblInd w:w="5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367"/>
      </w:tblGrid>
      <w:tr w:rsidR="00F669B2">
        <w:trPr>
          <w:trHeight w:val="532"/>
        </w:trPr>
        <w:tc>
          <w:tcPr>
            <w:tcW w:w="976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8"/>
              <w:ind w:left="1869" w:right="186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Amministrazione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centrale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titolare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 interventi</w:t>
            </w:r>
          </w:p>
        </w:tc>
      </w:tr>
      <w:tr w:rsidR="00F669B2">
        <w:trPr>
          <w:trHeight w:val="52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6"/>
              <w:ind w:left="5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Amministrazione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Unità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5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54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2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57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</w:tbl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spacing w:before="6"/>
        <w:rPr>
          <w:i/>
          <w:sz w:val="26"/>
        </w:rPr>
      </w:pPr>
    </w:p>
    <w:tbl>
      <w:tblPr>
        <w:tblStyle w:val="TableNormal"/>
        <w:tblW w:w="0" w:type="auto"/>
        <w:tblInd w:w="5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367"/>
      </w:tblGrid>
      <w:tr w:rsidR="00F669B2">
        <w:trPr>
          <w:trHeight w:val="534"/>
        </w:trPr>
        <w:tc>
          <w:tcPr>
            <w:tcW w:w="9760" w:type="dxa"/>
            <w:gridSpan w:val="2"/>
            <w:shd w:val="clear" w:color="auto" w:fill="1F487C"/>
          </w:tcPr>
          <w:p w:rsidR="00F669B2" w:rsidRDefault="004C6828">
            <w:pPr>
              <w:pStyle w:val="TableParagraph"/>
              <w:spacing w:before="131"/>
              <w:ind w:left="1865" w:right="186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Intervento</w:t>
            </w:r>
          </w:p>
        </w:tc>
      </w:tr>
      <w:tr w:rsidR="00F669B2">
        <w:trPr>
          <w:trHeight w:val="539"/>
        </w:trPr>
        <w:tc>
          <w:tcPr>
            <w:tcW w:w="2393" w:type="dxa"/>
            <w:shd w:val="clear" w:color="auto" w:fill="1F487C"/>
          </w:tcPr>
          <w:p w:rsidR="00F669B2" w:rsidRDefault="004C6828">
            <w:pPr>
              <w:pStyle w:val="TableParagraph"/>
              <w:spacing w:before="13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37"/>
        </w:trPr>
        <w:tc>
          <w:tcPr>
            <w:tcW w:w="2393" w:type="dxa"/>
            <w:shd w:val="clear" w:color="auto" w:fill="1F487C"/>
          </w:tcPr>
          <w:p w:rsidR="00F669B2" w:rsidRDefault="004C6828">
            <w:pPr>
              <w:pStyle w:val="TableParagraph"/>
              <w:spacing w:before="128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Componente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37"/>
        </w:trPr>
        <w:tc>
          <w:tcPr>
            <w:tcW w:w="2393" w:type="dxa"/>
            <w:shd w:val="clear" w:color="auto" w:fill="1F487C"/>
          </w:tcPr>
          <w:p w:rsidR="00F669B2" w:rsidRDefault="004C6828">
            <w:pPr>
              <w:pStyle w:val="TableParagraph"/>
              <w:spacing w:before="131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Misura/sub-misura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825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ind w:left="448" w:right="62" w:firstLine="8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Riforma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investimento/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sub-</w:t>
            </w:r>
          </w:p>
          <w:p w:rsidR="00F669B2" w:rsidRDefault="004C6828"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investimento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39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33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Titolo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intervento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412"/>
        </w:trPr>
        <w:tc>
          <w:tcPr>
            <w:tcW w:w="2393" w:type="dxa"/>
            <w:vMerge w:val="restart"/>
            <w:tcBorders>
              <w:top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52"/>
              <w:ind w:left="1257" w:right="44" w:hanging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Modalità di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attuazione</w:t>
            </w:r>
          </w:p>
        </w:tc>
        <w:tc>
          <w:tcPr>
            <w:tcW w:w="7367" w:type="dxa"/>
          </w:tcPr>
          <w:p w:rsidR="00F669B2" w:rsidRDefault="004C6828">
            <w:pPr>
              <w:pStyle w:val="TableParagraph"/>
              <w:spacing w:before="68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Regia</w:t>
            </w:r>
          </w:p>
        </w:tc>
      </w:tr>
      <w:tr w:rsidR="00F669B2">
        <w:trPr>
          <w:trHeight w:val="438"/>
        </w:trPr>
        <w:tc>
          <w:tcPr>
            <w:tcW w:w="2393" w:type="dxa"/>
            <w:vMerge/>
            <w:tcBorders>
              <w:top w:val="nil"/>
            </w:tcBorders>
            <w:shd w:val="clear" w:color="auto" w:fill="1F487C"/>
          </w:tcPr>
          <w:p w:rsidR="00F669B2" w:rsidRDefault="00F669B2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 w:rsidR="00F669B2" w:rsidRDefault="004C6828">
            <w:pPr>
              <w:pStyle w:val="TableParagraph"/>
              <w:spacing w:before="80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Titolarità</w:t>
            </w:r>
          </w:p>
        </w:tc>
      </w:tr>
      <w:tr w:rsidR="00F669B2">
        <w:trPr>
          <w:trHeight w:val="534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31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Attuatore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4"/>
        </w:trPr>
        <w:tc>
          <w:tcPr>
            <w:tcW w:w="2393" w:type="dxa"/>
            <w:tcBorders>
              <w:top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40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CUP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definitivo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1"/>
        </w:trPr>
        <w:tc>
          <w:tcPr>
            <w:tcW w:w="2393" w:type="dxa"/>
            <w:shd w:val="clear" w:color="auto" w:fill="1F487C"/>
          </w:tcPr>
          <w:p w:rsidR="00F669B2" w:rsidRDefault="004C6828">
            <w:pPr>
              <w:pStyle w:val="TableParagraph"/>
              <w:spacing w:before="13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Tagging</w:t>
            </w:r>
          </w:p>
        </w:tc>
        <w:tc>
          <w:tcPr>
            <w:tcW w:w="7367" w:type="dxa"/>
          </w:tcPr>
          <w:p w:rsidR="00F669B2" w:rsidRDefault="004C6828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spacing w:before="1" w:line="275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clima</w:t>
            </w:r>
          </w:p>
          <w:p w:rsidR="00F669B2" w:rsidRDefault="004C6828">
            <w:pPr>
              <w:pStyle w:val="TableParagraph"/>
              <w:numPr>
                <w:ilvl w:val="0"/>
                <w:numId w:val="110"/>
              </w:numPr>
              <w:tabs>
                <w:tab w:val="left" w:pos="274"/>
              </w:tabs>
              <w:spacing w:line="256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digitale</w:t>
            </w:r>
          </w:p>
        </w:tc>
      </w:tr>
      <w:tr w:rsidR="00F669B2">
        <w:trPr>
          <w:trHeight w:val="1106"/>
        </w:trPr>
        <w:tc>
          <w:tcPr>
            <w:tcW w:w="2393" w:type="dxa"/>
            <w:shd w:val="clear" w:color="auto" w:fill="1F487C"/>
          </w:tcPr>
          <w:p w:rsidR="00F669B2" w:rsidRDefault="00F669B2">
            <w:pPr>
              <w:pStyle w:val="TableParagraph"/>
              <w:spacing w:before="2"/>
              <w:rPr>
                <w:i/>
                <w:sz w:val="24"/>
              </w:rPr>
            </w:pPr>
          </w:p>
          <w:p w:rsidR="00F669B2" w:rsidRDefault="004C6828">
            <w:pPr>
              <w:pStyle w:val="TableParagraph"/>
              <w:ind w:left="515" w:right="58" w:firstLine="115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Principi/priorità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trasversali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PNRR</w:t>
            </w:r>
          </w:p>
        </w:tc>
        <w:tc>
          <w:tcPr>
            <w:tcW w:w="7367" w:type="dxa"/>
          </w:tcPr>
          <w:p w:rsidR="00F669B2" w:rsidRDefault="004C6828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spacing w:before="1"/>
              <w:ind w:hanging="205"/>
              <w:rPr>
                <w:sz w:val="24"/>
              </w:rPr>
            </w:pPr>
            <w:r>
              <w:rPr>
                <w:sz w:val="24"/>
              </w:rPr>
              <w:t>parità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genere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(Gender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Equality</w:t>
            </w:r>
            <w:proofErr w:type="spellEnd"/>
            <w:r>
              <w:rPr>
                <w:sz w:val="24"/>
              </w:rPr>
              <w:t>)</w:t>
            </w:r>
          </w:p>
          <w:p w:rsidR="00F669B2" w:rsidRDefault="004C6828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spacing w:before="1"/>
              <w:ind w:hanging="205"/>
              <w:rPr>
                <w:sz w:val="24"/>
              </w:rPr>
            </w:pP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valorizzazione 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giovani</w:t>
            </w:r>
          </w:p>
          <w:p w:rsidR="00F669B2" w:rsidRDefault="004C6828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divari territoriali</w:t>
            </w:r>
          </w:p>
          <w:p w:rsidR="00F669B2" w:rsidRDefault="004C6828">
            <w:pPr>
              <w:pStyle w:val="TableParagraph"/>
              <w:numPr>
                <w:ilvl w:val="0"/>
                <w:numId w:val="109"/>
              </w:numPr>
              <w:tabs>
                <w:tab w:val="left" w:pos="274"/>
              </w:tabs>
              <w:spacing w:line="257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DNSH</w:t>
            </w:r>
          </w:p>
        </w:tc>
      </w:tr>
      <w:tr w:rsidR="00F669B2">
        <w:trPr>
          <w:trHeight w:val="837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40"/>
              <w:ind w:left="1135" w:right="45" w:hanging="3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 di avvio 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conclusione</w:t>
            </w:r>
          </w:p>
        </w:tc>
        <w:tc>
          <w:tcPr>
            <w:tcW w:w="7367" w:type="dxa"/>
            <w:tcBorders>
              <w:bottom w:val="single" w:sz="4" w:space="0" w:color="000000"/>
            </w:tcBorders>
          </w:tcPr>
          <w:p w:rsidR="00F669B2" w:rsidRDefault="004C6828">
            <w:pPr>
              <w:pStyle w:val="TableParagraph"/>
              <w:tabs>
                <w:tab w:val="left" w:pos="2195"/>
                <w:tab w:val="left" w:pos="2795"/>
              </w:tabs>
              <w:spacing w:before="140"/>
              <w:ind w:left="69" w:right="4484"/>
              <w:rPr>
                <w:sz w:val="24"/>
              </w:rPr>
            </w:pPr>
            <w:r>
              <w:rPr>
                <w:sz w:val="24"/>
              </w:rPr>
              <w:t>Avvio: 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]</w:t>
            </w:r>
          </w:p>
        </w:tc>
      </w:tr>
      <w:tr w:rsidR="00F669B2">
        <w:trPr>
          <w:trHeight w:val="551"/>
        </w:trPr>
        <w:tc>
          <w:tcPr>
            <w:tcW w:w="2393" w:type="dxa"/>
            <w:tcBorders>
              <w:top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line="275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totale</w:t>
            </w:r>
          </w:p>
          <w:p w:rsidR="00F669B2" w:rsidRDefault="004C6828">
            <w:pPr>
              <w:pStyle w:val="TableParagraph"/>
              <w:spacing w:line="257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intervento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367" w:type="dxa"/>
            <w:tcBorders>
              <w:top w:val="single" w:sz="4" w:space="0" w:color="000000"/>
            </w:tcBorders>
          </w:tcPr>
          <w:p w:rsidR="00F669B2" w:rsidRDefault="004C6828">
            <w:pPr>
              <w:pStyle w:val="TableParagraph"/>
              <w:spacing w:before="135"/>
              <w:ind w:left="129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IVA]</w:t>
            </w:r>
          </w:p>
        </w:tc>
      </w:tr>
    </w:tbl>
    <w:p w:rsidR="00F669B2" w:rsidRPr="002D4CDB" w:rsidRDefault="00F669B2">
      <w:pPr>
        <w:pStyle w:val="Corpotesto"/>
        <w:rPr>
          <w:i/>
          <w:sz w:val="16"/>
          <w:szCs w:val="16"/>
        </w:rPr>
      </w:pPr>
    </w:p>
    <w:p w:rsidR="00F669B2" w:rsidRDefault="002D4CDB" w:rsidP="002D4CDB">
      <w:pPr>
        <w:pStyle w:val="Corpotesto"/>
        <w:spacing w:before="8"/>
        <w:jc w:val="center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6EFB4750" wp14:editId="38EBAEB7">
            <wp:simplePos x="0" y="0"/>
            <wp:positionH relativeFrom="column">
              <wp:posOffset>5340350</wp:posOffset>
            </wp:positionH>
            <wp:positionV relativeFrom="paragraph">
              <wp:posOffset>257810</wp:posOffset>
            </wp:positionV>
            <wp:extent cx="825500" cy="282897"/>
            <wp:effectExtent l="0" t="0" r="0" b="3175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3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282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9B2" w:rsidRDefault="00F669B2">
      <w:pPr>
        <w:rPr>
          <w:sz w:val="24"/>
        </w:rPr>
        <w:sectPr w:rsidR="00F669B2" w:rsidSect="00C338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0" w:right="460" w:bottom="0" w:left="700" w:header="720" w:footer="850" w:gutter="0"/>
          <w:cols w:space="720"/>
          <w:docGrid w:linePitch="299"/>
        </w:sectPr>
      </w:pPr>
    </w:p>
    <w:p w:rsidR="00F669B2" w:rsidRDefault="008F1439">
      <w:pPr>
        <w:pStyle w:val="Corpotesto"/>
        <w:rPr>
          <w:i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843008" behindDoc="1" locked="0" layoutInCell="1" allowOverlap="1">
                <wp:simplePos x="0" y="0"/>
                <wp:positionH relativeFrom="page">
                  <wp:posOffset>113665</wp:posOffset>
                </wp:positionH>
                <wp:positionV relativeFrom="page">
                  <wp:posOffset>4445</wp:posOffset>
                </wp:positionV>
                <wp:extent cx="1174750" cy="134493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0" cy="1344930"/>
                          <a:chOff x="179" y="7"/>
                          <a:chExt cx="1850" cy="2118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6"/>
                            <a:ext cx="1850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132" y="1567"/>
                            <a:ext cx="162" cy="558"/>
                          </a:xfrm>
                          <a:custGeom>
                            <a:avLst/>
                            <a:gdLst>
                              <a:gd name="T0" fmla="+- 0 1294 1133"/>
                              <a:gd name="T1" fmla="*/ T0 w 162"/>
                              <a:gd name="T2" fmla="+- 0 1572 1567"/>
                              <a:gd name="T3" fmla="*/ 1572 h 558"/>
                              <a:gd name="T4" fmla="+- 0 1292 1133"/>
                              <a:gd name="T5" fmla="*/ T4 w 162"/>
                              <a:gd name="T6" fmla="+- 0 1572 1567"/>
                              <a:gd name="T7" fmla="*/ 1572 h 558"/>
                              <a:gd name="T8" fmla="+- 0 1292 1133"/>
                              <a:gd name="T9" fmla="*/ T8 w 162"/>
                              <a:gd name="T10" fmla="+- 0 1567 1567"/>
                              <a:gd name="T11" fmla="*/ 1567 h 558"/>
                              <a:gd name="T12" fmla="+- 0 1133 1133"/>
                              <a:gd name="T13" fmla="*/ T12 w 162"/>
                              <a:gd name="T14" fmla="+- 0 1567 1567"/>
                              <a:gd name="T15" fmla="*/ 1567 h 558"/>
                              <a:gd name="T16" fmla="+- 0 1133 1133"/>
                              <a:gd name="T17" fmla="*/ T16 w 162"/>
                              <a:gd name="T18" fmla="+- 0 1572 1567"/>
                              <a:gd name="T19" fmla="*/ 1572 h 558"/>
                              <a:gd name="T20" fmla="+- 0 1133 1133"/>
                              <a:gd name="T21" fmla="*/ T20 w 162"/>
                              <a:gd name="T22" fmla="+- 0 2124 1567"/>
                              <a:gd name="T23" fmla="*/ 2124 h 558"/>
                              <a:gd name="T24" fmla="+- 0 1294 1133"/>
                              <a:gd name="T25" fmla="*/ T24 w 162"/>
                              <a:gd name="T26" fmla="+- 0 2124 1567"/>
                              <a:gd name="T27" fmla="*/ 2124 h 558"/>
                              <a:gd name="T28" fmla="+- 0 1294 1133"/>
                              <a:gd name="T29" fmla="*/ T28 w 162"/>
                              <a:gd name="T30" fmla="+- 0 1572 1567"/>
                              <a:gd name="T31" fmla="*/ 1572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2" h="558">
                                <a:moveTo>
                                  <a:pt x="161" y="5"/>
                                </a:moveTo>
                                <a:lnTo>
                                  <a:pt x="159" y="5"/>
                                </a:ln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57"/>
                                </a:lnTo>
                                <a:lnTo>
                                  <a:pt x="161" y="557"/>
                                </a:lnTo>
                                <a:lnTo>
                                  <a:pt x="16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74703" id="Group 3" o:spid="_x0000_s1026" style="position:absolute;margin-left:8.95pt;margin-top:.35pt;width:92.5pt;height:105.9pt;z-index:-18473472;mso-position-horizontal-relative:page;mso-position-vertical-relative:page" coordorigin="179,7" coordsize="1850,2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">
                <v:shape id="Picture 5" o:spid="_x0000_s1027" type="#_x0000_t75" style="position:absolute;left:179;top:6;width:1850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">
                  <v:imagedata r:id="rId16" o:title=""/>
                </v:shape>
                <v:shape id="Freeform 4" o:spid="_x0000_s1028" style="position:absolute;left:1132;top:1567;width:162;height:558;visibility:visible;mso-wrap-style:square;v-text-anchor:top" coordsize="16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" path="m161,5r-2,l159,,,,,5,,557r161,l161,5xe" stroked="f">
                  <v:path arrowok="t" o:connecttype="custom" o:connectlocs="161,1572;159,1572;159,1567;0,1567;0,1572;0,2124;161,2124;161,1572" o:connectangles="0,0,0,0,0,0,0,0"/>
                </v:shape>
                <w10:wrap anchorx="page" anchory="page"/>
              </v:group>
            </w:pict>
          </mc:Fallback>
        </mc:AlternateContent>
      </w: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spacing w:before="7" w:after="1"/>
        <w:rPr>
          <w:i/>
          <w:sz w:val="14"/>
        </w:rPr>
      </w:pPr>
    </w:p>
    <w:tbl>
      <w:tblPr>
        <w:tblStyle w:val="TableNormal"/>
        <w:tblW w:w="0" w:type="auto"/>
        <w:tblInd w:w="5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367"/>
      </w:tblGrid>
      <w:tr w:rsidR="00F669B2">
        <w:trPr>
          <w:trHeight w:val="552"/>
        </w:trPr>
        <w:tc>
          <w:tcPr>
            <w:tcW w:w="2393" w:type="dxa"/>
            <w:shd w:val="clear" w:color="auto" w:fill="1F487C"/>
          </w:tcPr>
          <w:p w:rsidR="00F669B2" w:rsidRDefault="004C6828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ammesso</w:t>
            </w:r>
          </w:p>
          <w:p w:rsidR="00F669B2" w:rsidRDefault="004C6828">
            <w:pPr>
              <w:pStyle w:val="TableParagraph"/>
              <w:spacing w:line="257" w:lineRule="exact"/>
              <w:ind w:left="13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PNRR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367" w:type="dxa"/>
          </w:tcPr>
          <w:p w:rsidR="00F669B2" w:rsidRDefault="004C6828">
            <w:pPr>
              <w:pStyle w:val="TableParagraph"/>
              <w:spacing w:before="136"/>
              <w:ind w:left="129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IVA]</w:t>
            </w:r>
          </w:p>
        </w:tc>
      </w:tr>
      <w:tr w:rsidR="00F669B2">
        <w:trPr>
          <w:trHeight w:val="1655"/>
        </w:trPr>
        <w:tc>
          <w:tcPr>
            <w:tcW w:w="2393" w:type="dxa"/>
            <w:shd w:val="clear" w:color="auto" w:fill="1F487C"/>
          </w:tcPr>
          <w:p w:rsidR="00F669B2" w:rsidRDefault="004C6828">
            <w:pPr>
              <w:pStyle w:val="TableParagraph"/>
              <w:ind w:left="158" w:right="63" w:firstLine="1247"/>
              <w:jc w:val="righ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Luogo di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conservazione della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documentazione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(Ente/Ufficio/Stanza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</w:t>
            </w:r>
          </w:p>
          <w:p w:rsidR="00F669B2" w:rsidRDefault="004C6828">
            <w:pPr>
              <w:pStyle w:val="TableParagraph"/>
              <w:spacing w:line="270" w:lineRule="atLeast"/>
              <w:ind w:left="1202" w:right="63" w:hanging="358"/>
              <w:jc w:val="right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Server/archivio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informatico</w:t>
            </w:r>
          </w:p>
        </w:tc>
        <w:tc>
          <w:tcPr>
            <w:tcW w:w="7367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</w:tbl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spacing w:before="8" w:after="1"/>
        <w:rPr>
          <w:i/>
          <w:sz w:val="17"/>
        </w:rPr>
      </w:pPr>
    </w:p>
    <w:tbl>
      <w:tblPr>
        <w:tblStyle w:val="TableNormal"/>
        <w:tblW w:w="0" w:type="auto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403"/>
      </w:tblGrid>
      <w:tr w:rsidR="00F669B2">
        <w:trPr>
          <w:trHeight w:val="532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8"/>
              <w:ind w:left="2934" w:right="29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Descrizione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</w:tr>
      <w:tr w:rsidR="00F669B2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6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Stazione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Appaltante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6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Tipologia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procedura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8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line="270" w:lineRule="atLeast"/>
              <w:ind w:left="88" w:right="58" w:firstLine="102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Riferimenti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Avviso/Bando di gara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(data,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prot., ecc.)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base</w:t>
            </w:r>
          </w:p>
          <w:p w:rsidR="00F669B2" w:rsidRDefault="004C6828">
            <w:pPr>
              <w:pStyle w:val="TableParagraph"/>
              <w:spacing w:line="25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d’asta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(IVA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esclusa)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3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line="270" w:lineRule="atLeast"/>
              <w:ind w:left="782" w:right="41" w:firstLine="4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Criterio di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aggiudicazione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Oggetto</w:t>
            </w:r>
          </w:p>
          <w:p w:rsidR="00F669B2" w:rsidRDefault="004C6828"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dell’affidamento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5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Durata</w:t>
            </w:r>
          </w:p>
          <w:p w:rsidR="00F669B2" w:rsidRDefault="004C6828"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dell’affidamento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</w:tbl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spacing w:before="9"/>
        <w:rPr>
          <w:i/>
          <w:sz w:val="17"/>
        </w:rPr>
      </w:pPr>
    </w:p>
    <w:tbl>
      <w:tblPr>
        <w:tblStyle w:val="TableNormal"/>
        <w:tblW w:w="0" w:type="auto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403"/>
      </w:tblGrid>
      <w:tr w:rsidR="00F669B2">
        <w:trPr>
          <w:trHeight w:val="532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31"/>
              <w:ind w:left="2933" w:right="29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contratto</w:t>
            </w:r>
            <w:proofErr w:type="gramEnd"/>
          </w:p>
        </w:tc>
      </w:tr>
      <w:tr w:rsidR="00F669B2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affidatario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8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7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base</w:t>
            </w:r>
          </w:p>
          <w:p w:rsidR="00F669B2" w:rsidRDefault="004C6828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d’asta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(IVA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esclusa)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8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"/>
              <w:ind w:left="777" w:right="59" w:firstLine="4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totale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contratto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(IVA</w:t>
            </w:r>
          </w:p>
          <w:p w:rsidR="00F669B2" w:rsidRDefault="004C6828">
            <w:pPr>
              <w:pStyle w:val="TableParagraph"/>
              <w:spacing w:line="254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esclusa)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IVA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  <w:tr w:rsidR="00F669B2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F669B2" w:rsidRDefault="004C6828"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Durata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contratto</w:t>
            </w:r>
          </w:p>
        </w:tc>
        <w:tc>
          <w:tcPr>
            <w:tcW w:w="7403" w:type="dxa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</w:tc>
      </w:tr>
    </w:tbl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rPr>
          <w:i/>
        </w:rPr>
      </w:pPr>
    </w:p>
    <w:p w:rsidR="00F669B2" w:rsidRDefault="00F669B2">
      <w:pPr>
        <w:pStyle w:val="Corpotesto"/>
        <w:spacing w:before="3"/>
        <w:rPr>
          <w:i/>
          <w:sz w:val="16"/>
        </w:rPr>
      </w:pPr>
    </w:p>
    <w:p w:rsidR="00F669B2" w:rsidRDefault="004C6828">
      <w:pPr>
        <w:spacing w:before="91"/>
        <w:ind w:right="671"/>
        <w:jc w:val="right"/>
      </w:pPr>
      <w:r>
        <w:t>2</w:t>
      </w:r>
    </w:p>
    <w:p w:rsidR="00F669B2" w:rsidRDefault="00F669B2">
      <w:pPr>
        <w:jc w:val="right"/>
        <w:sectPr w:rsidR="00F669B2">
          <w:pgSz w:w="11910" w:h="16840"/>
          <w:pgMar w:top="0" w:right="460" w:bottom="280" w:left="700" w:header="720" w:footer="720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79"/>
        </w:trPr>
        <w:tc>
          <w:tcPr>
            <w:tcW w:w="713" w:type="dxa"/>
            <w:shd w:val="clear" w:color="auto" w:fill="B8CCE4"/>
          </w:tcPr>
          <w:p w:rsidR="00F669B2" w:rsidRDefault="004C6828">
            <w:pPr>
              <w:pStyle w:val="TableParagraph"/>
              <w:spacing w:before="201"/>
              <w:ind w:left="27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3958" w:type="dxa"/>
            <w:gridSpan w:val="7"/>
            <w:shd w:val="clear" w:color="auto" w:fill="B8CCE4"/>
          </w:tcPr>
          <w:p w:rsidR="00F669B2" w:rsidRDefault="004C6828">
            <w:pPr>
              <w:pStyle w:val="TableParagraph"/>
              <w:spacing w:before="20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coerenza 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PNRR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rispetto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principi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generali</w:t>
            </w:r>
          </w:p>
        </w:tc>
      </w:tr>
      <w:tr w:rsidR="00F669B2">
        <w:trPr>
          <w:trHeight w:val="3595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165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34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 procedura di affidamento oggetto di controllo 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finanziata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nell’ambito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missione</w:t>
            </w:r>
          </w:p>
          <w:p w:rsidR="00F669B2" w:rsidRDefault="004C6828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/componente/misura/investimento/riforma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2021/241?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spacing w:before="140"/>
              <w:ind w:right="324"/>
              <w:rPr>
                <w:sz w:val="24"/>
              </w:rPr>
            </w:pPr>
            <w:r>
              <w:rPr>
                <w:sz w:val="24"/>
              </w:rPr>
              <w:t>PNRR approvato dal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</w:p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ind w:right="965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Arrangements</w:t>
            </w:r>
            <w:proofErr w:type="spellEnd"/>
          </w:p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Dispositivi attuativi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spacing w:before="1"/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108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</w:tc>
      </w:tr>
      <w:tr w:rsidR="00F669B2">
        <w:trPr>
          <w:trHeight w:val="221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2"/>
              </w:rPr>
            </w:pPr>
          </w:p>
          <w:p w:rsidR="00F669B2" w:rsidRDefault="004C682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38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affidamento 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controllo:</w:t>
            </w:r>
          </w:p>
          <w:p w:rsidR="00F669B2" w:rsidRDefault="004C6828">
            <w:pPr>
              <w:pStyle w:val="TableParagraph"/>
              <w:numPr>
                <w:ilvl w:val="0"/>
                <w:numId w:val="107"/>
              </w:numPr>
              <w:tabs>
                <w:tab w:val="left" w:pos="555"/>
              </w:tabs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orizzontale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Significant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Harm</w:t>
            </w:r>
            <w:proofErr w:type="spellEnd"/>
            <w:r>
              <w:rPr>
                <w:i/>
                <w:sz w:val="24"/>
              </w:rPr>
              <w:t>”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(DNSH)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2020/852?</w:t>
            </w:r>
          </w:p>
          <w:p w:rsidR="00F669B2" w:rsidRDefault="004C6828">
            <w:pPr>
              <w:pStyle w:val="TableParagraph"/>
              <w:numPr>
                <w:ilvl w:val="0"/>
                <w:numId w:val="107"/>
              </w:numPr>
              <w:tabs>
                <w:tab w:val="left" w:pos="555"/>
              </w:tabs>
              <w:spacing w:before="1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del Regolamento (UE)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2021/241: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106"/>
              </w:numPr>
              <w:tabs>
                <w:tab w:val="left" w:pos="290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PNRR approvato dal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</w:p>
          <w:p w:rsidR="00F669B2" w:rsidRDefault="004C6828">
            <w:pPr>
              <w:pStyle w:val="TableParagraph"/>
              <w:numPr>
                <w:ilvl w:val="0"/>
                <w:numId w:val="106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 w:rsidR="00F669B2" w:rsidRDefault="004C6828">
            <w:pPr>
              <w:pStyle w:val="TableParagraph"/>
              <w:numPr>
                <w:ilvl w:val="0"/>
                <w:numId w:val="106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106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106"/>
              </w:numPr>
              <w:tabs>
                <w:tab w:val="left" w:pos="290"/>
              </w:tabs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tecnici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</w:p>
        </w:tc>
      </w:tr>
    </w:tbl>
    <w:p w:rsidR="00F669B2" w:rsidRDefault="008F1439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3EB0" id="Rectangle 2" o:spid="_x0000_s1026" style="position:absolute;margin-left:56.65pt;margin-top:15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4p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669B2" w:rsidRDefault="004C6828">
      <w:pPr>
        <w:pStyle w:val="Corpotesto"/>
        <w:spacing w:before="70"/>
        <w:ind w:left="252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indicato,</w:t>
      </w:r>
      <w:r>
        <w:rPr>
          <w:spacing w:val="-2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necessario,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specifico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esemplificativo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esaustivo,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da</w:t>
      </w:r>
    </w:p>
    <w:p w:rsidR="00F669B2" w:rsidRDefault="004C6828">
      <w:pPr>
        <w:pStyle w:val="Corpotesto"/>
        <w:ind w:left="252"/>
      </w:pPr>
      <w:r>
        <w:t>prendere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esame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l’effettuazione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controllo.</w:t>
      </w:r>
    </w:p>
    <w:p w:rsidR="00F669B2" w:rsidRDefault="00F669B2">
      <w:pPr>
        <w:sectPr w:rsidR="00F669B2">
          <w:headerReference w:type="default" r:id="rId17"/>
          <w:footerReference w:type="default" r:id="rId18"/>
          <w:pgSz w:w="16840" w:h="11910" w:orient="landscape"/>
          <w:pgMar w:top="1600" w:right="900" w:bottom="1100" w:left="880" w:header="3" w:footer="919" w:gutter="0"/>
          <w:pgNumType w:start="3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073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è coerente con la programmazione di dettaglio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cronoprogramma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dell’Intervento e del Progetto di riferimento (e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l’arco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PNRR)?</w:t>
            </w:r>
          </w:p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assicura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l’effettiva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realizzabilità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milestone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target entro le scadenze concordate a livello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europeo?</w:t>
            </w:r>
          </w:p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assicura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all’indicatore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associato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finanziata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 PNRR?</w:t>
            </w:r>
          </w:p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prevede il monitoraggio in itinere del corretto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avanzamento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precoce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scostamenti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realizzabilità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target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milestones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eventuali 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correttive?</w:t>
            </w:r>
          </w:p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contribuisce al principio del </w:t>
            </w:r>
            <w:r>
              <w:rPr>
                <w:i/>
                <w:sz w:val="24"/>
              </w:rPr>
              <w:t xml:space="preserve">tagging </w:t>
            </w:r>
            <w:r>
              <w:rPr>
                <w:sz w:val="24"/>
              </w:rPr>
              <w:t>clima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tagging </w:t>
            </w:r>
            <w:r>
              <w:rPr>
                <w:sz w:val="24"/>
              </w:rPr>
              <w:t>digitale?</w:t>
            </w:r>
          </w:p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rientra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categorie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ammissibili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 progetto approvato?</w:t>
            </w:r>
          </w:p>
          <w:p w:rsidR="00F669B2" w:rsidRDefault="004C6828">
            <w:pPr>
              <w:pStyle w:val="TableParagraph"/>
              <w:numPr>
                <w:ilvl w:val="0"/>
                <w:numId w:val="105"/>
              </w:numPr>
              <w:tabs>
                <w:tab w:val="left" w:pos="555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pubblicità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F669B2" w:rsidRDefault="004C6828">
            <w:pPr>
              <w:pStyle w:val="TableParagraph"/>
              <w:spacing w:before="1" w:line="257" w:lineRule="exact"/>
              <w:ind w:left="554"/>
              <w:jc w:val="both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2021/241?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ind w:left="289" w:right="686"/>
              <w:rPr>
                <w:sz w:val="24"/>
              </w:rPr>
            </w:pPr>
            <w:r>
              <w:rPr>
                <w:sz w:val="24"/>
              </w:rPr>
              <w:t>assolvimento 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DNSH</w:t>
            </w:r>
          </w:p>
          <w:p w:rsidR="00F669B2" w:rsidRDefault="004C6828">
            <w:pPr>
              <w:pStyle w:val="TableParagraph"/>
              <w:numPr>
                <w:ilvl w:val="0"/>
                <w:numId w:val="104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276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9"/>
              </w:rPr>
            </w:pPr>
          </w:p>
          <w:p w:rsidR="00F669B2" w:rsidRDefault="004C6828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L’oggetto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affidamento è:</w:t>
            </w:r>
          </w:p>
          <w:p w:rsidR="00F669B2" w:rsidRDefault="004C6828">
            <w:pPr>
              <w:pStyle w:val="TableParagraph"/>
              <w:numPr>
                <w:ilvl w:val="0"/>
                <w:numId w:val="103"/>
              </w:numPr>
              <w:tabs>
                <w:tab w:val="left" w:pos="555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specificamente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finanziato,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previsti dalle corrispondenti voci di costo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economico di progetto?</w:t>
            </w:r>
          </w:p>
          <w:p w:rsidR="00F669B2" w:rsidRDefault="004C6828">
            <w:pPr>
              <w:pStyle w:val="TableParagraph"/>
              <w:numPr>
                <w:ilvl w:val="0"/>
                <w:numId w:val="103"/>
              </w:numPr>
              <w:tabs>
                <w:tab w:val="left" w:pos="555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correlato a spese che non sostituiscono quelle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correnti?</w:t>
            </w:r>
          </w:p>
          <w:p w:rsidR="00F669B2" w:rsidRDefault="004C6828">
            <w:pPr>
              <w:pStyle w:val="TableParagraph"/>
              <w:numPr>
                <w:ilvl w:val="0"/>
                <w:numId w:val="103"/>
              </w:numPr>
              <w:tabs>
                <w:tab w:val="left" w:pos="555"/>
              </w:tabs>
              <w:spacing w:line="270" w:lineRule="atLeast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addizionale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fornito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nell'ambito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dell'Unione?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02"/>
              </w:numPr>
              <w:tabs>
                <w:tab w:val="left" w:pos="290"/>
              </w:tabs>
              <w:spacing w:before="229"/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102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102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</w:tc>
      </w:tr>
      <w:tr w:rsidR="00F669B2">
        <w:trPr>
          <w:trHeight w:val="441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3"/>
              </w:rPr>
            </w:pPr>
          </w:p>
          <w:p w:rsidR="00F669B2" w:rsidRDefault="004C682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all’inserimento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prescrizioni/requisiti/condizionalità utili a orientare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 soluzioni tecniche e amministrative delle 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rispetto:</w:t>
            </w:r>
          </w:p>
          <w:p w:rsidR="00F669B2" w:rsidRDefault="004C6828">
            <w:pPr>
              <w:pStyle w:val="TableParagraph"/>
              <w:numPr>
                <w:ilvl w:val="0"/>
                <w:numId w:val="101"/>
              </w:numPr>
              <w:tabs>
                <w:tab w:val="left" w:pos="555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dei requisiti e delle specifiche condizionalità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PNRR e di tutti i requisiti connessi alla misura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 è associato il progetto?</w:t>
            </w:r>
          </w:p>
          <w:p w:rsidR="00F669B2" w:rsidRDefault="004C6828">
            <w:pPr>
              <w:pStyle w:val="TableParagraph"/>
              <w:numPr>
                <w:ilvl w:val="0"/>
                <w:numId w:val="101"/>
              </w:numPr>
              <w:tabs>
                <w:tab w:val="left" w:pos="55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DNSH?</w:t>
            </w:r>
          </w:p>
          <w:p w:rsidR="00F669B2" w:rsidRDefault="004C6828">
            <w:pPr>
              <w:pStyle w:val="TableParagraph"/>
              <w:numPr>
                <w:ilvl w:val="0"/>
                <w:numId w:val="101"/>
              </w:numPr>
              <w:tabs>
                <w:tab w:val="left" w:pos="55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trasversali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PNRR, quali:</w:t>
            </w:r>
          </w:p>
          <w:p w:rsidR="00F669B2" w:rsidRDefault="004C6828">
            <w:pPr>
              <w:pStyle w:val="TableParagraph"/>
              <w:numPr>
                <w:ilvl w:val="1"/>
                <w:numId w:val="101"/>
              </w:numPr>
              <w:tabs>
                <w:tab w:val="left" w:pos="98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genere?</w:t>
            </w:r>
          </w:p>
          <w:p w:rsidR="00F669B2" w:rsidRDefault="004C6828">
            <w:pPr>
              <w:pStyle w:val="TableParagraph"/>
              <w:numPr>
                <w:ilvl w:val="1"/>
                <w:numId w:val="101"/>
              </w:numPr>
              <w:tabs>
                <w:tab w:val="left" w:pos="980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il principio di protezione e valorizzazione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giovani?</w:t>
            </w:r>
          </w:p>
          <w:p w:rsidR="00F669B2" w:rsidRDefault="004C6828">
            <w:pPr>
              <w:pStyle w:val="TableParagraph"/>
              <w:numPr>
                <w:ilvl w:val="1"/>
                <w:numId w:val="101"/>
              </w:numPr>
              <w:tabs>
                <w:tab w:val="left" w:pos="980"/>
              </w:tabs>
              <w:spacing w:line="270" w:lineRule="atLeast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spacing w:before="136"/>
              <w:ind w:right="324"/>
              <w:rPr>
                <w:sz w:val="24"/>
              </w:rPr>
            </w:pPr>
            <w:r>
              <w:rPr>
                <w:sz w:val="24"/>
              </w:rPr>
              <w:t>PNRR approvato dal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ind w:right="467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Programmatici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ind w:right="965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Arrangements</w:t>
            </w:r>
            <w:proofErr w:type="spellEnd"/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spacing w:before="1"/>
              <w:ind w:hanging="215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  <w:p w:rsidR="00F669B2" w:rsidRDefault="004C6828">
            <w:pPr>
              <w:pStyle w:val="TableParagraph"/>
              <w:numPr>
                <w:ilvl w:val="0"/>
                <w:numId w:val="100"/>
              </w:numPr>
              <w:tabs>
                <w:tab w:val="left" w:pos="290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tecnici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dichiarazione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assolvimento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2208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1"/>
              </w:rPr>
            </w:pPr>
          </w:p>
          <w:p w:rsidR="00F669B2" w:rsidRDefault="004C6828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spacing w:before="11"/>
              <w:rPr>
                <w:sz w:val="23"/>
              </w:rPr>
            </w:pPr>
          </w:p>
          <w:p w:rsidR="00F669B2" w:rsidRDefault="004C6828">
            <w:pPr>
              <w:pStyle w:val="TableParagraph"/>
              <w:ind w:left="72" w:right="52"/>
              <w:jc w:val="both"/>
              <w:rPr>
                <w:sz w:val="24"/>
              </w:rPr>
            </w:pPr>
            <w:r>
              <w:rPr>
                <w:sz w:val="24"/>
              </w:rPr>
              <w:t>Negli atti di gara è stata prevista l’indicazione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 di conclusione delle attività in modo da poter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tempistiche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assicurata l’effettiva realizzabilità di </w:t>
            </w:r>
            <w:r>
              <w:rPr>
                <w:i/>
                <w:sz w:val="24"/>
              </w:rPr>
              <w:t>Milestone &amp;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Target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corrispondenti,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scadenze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concordate?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99"/>
              </w:numPr>
              <w:tabs>
                <w:tab w:val="left" w:pos="290"/>
              </w:tabs>
              <w:spacing w:line="275" w:lineRule="exact"/>
              <w:ind w:hanging="215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  <w:p w:rsidR="00F669B2" w:rsidRDefault="004C6828">
            <w:pPr>
              <w:pStyle w:val="TableParagraph"/>
              <w:numPr>
                <w:ilvl w:val="0"/>
                <w:numId w:val="99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99"/>
              </w:numPr>
              <w:tabs>
                <w:tab w:val="left" w:pos="290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Disciplinare/</w:t>
            </w:r>
            <w:proofErr w:type="spellStart"/>
            <w:r>
              <w:rPr>
                <w:spacing w:val="-1"/>
                <w:sz w:val="24"/>
              </w:rPr>
              <w:t>Document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i/atti tecnici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assolvimento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</w:p>
        </w:tc>
      </w:tr>
      <w:tr w:rsidR="00F669B2">
        <w:trPr>
          <w:trHeight w:val="2207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1"/>
              </w:rPr>
            </w:pPr>
          </w:p>
          <w:p w:rsidR="00F669B2" w:rsidRDefault="004C682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9"/>
              <w:ind w:left="72" w:right="48"/>
              <w:rPr>
                <w:sz w:val="24"/>
              </w:rPr>
            </w:pPr>
            <w:r>
              <w:rPr>
                <w:sz w:val="24"/>
              </w:rPr>
              <w:t>Il progetto approvato rispetta la tempistica riportata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 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affidamento?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98"/>
              </w:numPr>
              <w:tabs>
                <w:tab w:val="left" w:pos="290"/>
              </w:tabs>
              <w:spacing w:line="275" w:lineRule="exact"/>
              <w:ind w:hanging="215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  <w:p w:rsidR="00F669B2" w:rsidRDefault="004C6828">
            <w:pPr>
              <w:pStyle w:val="TableParagraph"/>
              <w:numPr>
                <w:ilvl w:val="0"/>
                <w:numId w:val="98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98"/>
              </w:numPr>
              <w:tabs>
                <w:tab w:val="left" w:pos="290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Disciplinare/</w:t>
            </w:r>
            <w:proofErr w:type="spellStart"/>
            <w:r>
              <w:rPr>
                <w:spacing w:val="-1"/>
                <w:sz w:val="24"/>
              </w:rPr>
              <w:t>Document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i/atti tecnici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assolvimento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</w:p>
        </w:tc>
      </w:tr>
      <w:tr w:rsidR="00F669B2">
        <w:trPr>
          <w:trHeight w:val="193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9"/>
              <w:ind w:left="2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minime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espletata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sopra/sotto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soglia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ecc</w:t>
            </w:r>
            <w:r>
              <w:rPr>
                <w:sz w:val="24"/>
              </w:rPr>
              <w:t>.)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(ad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contratto/contraente/Appaltatore/Subappaltatore,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ecc</w:t>
            </w:r>
            <w:r>
              <w:rPr>
                <w:sz w:val="24"/>
              </w:rPr>
              <w:t>.)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inseriti,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</w:p>
          <w:p w:rsidR="00F669B2" w:rsidRDefault="004C6828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Informatici Locali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(SIL)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Regis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97"/>
              </w:numPr>
              <w:tabs>
                <w:tab w:val="left" w:pos="290"/>
              </w:tabs>
              <w:spacing w:before="229"/>
              <w:ind w:hanging="215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ReGIS</w:t>
            </w:r>
            <w:proofErr w:type="spellEnd"/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663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3"/>
              <w:rPr>
                <w:sz w:val="34"/>
              </w:rPr>
            </w:pPr>
          </w:p>
          <w:p w:rsidR="00F669B2" w:rsidRDefault="004C682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40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Negli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consentire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l'accertamento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regolarità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tramite 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 informativo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ReGiS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spacing w:before="3"/>
              <w:rPr>
                <w:sz w:val="3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96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96"/>
              </w:numPr>
              <w:tabs>
                <w:tab w:val="left" w:pos="290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  <w:tr w:rsidR="00F669B2">
        <w:trPr>
          <w:trHeight w:val="678"/>
        </w:trPr>
        <w:tc>
          <w:tcPr>
            <w:tcW w:w="713" w:type="dxa"/>
            <w:shd w:val="clear" w:color="auto" w:fill="B8CCE4"/>
          </w:tcPr>
          <w:p w:rsidR="00F669B2" w:rsidRDefault="004C6828">
            <w:pPr>
              <w:pStyle w:val="TableParagraph"/>
              <w:spacing w:before="200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3958" w:type="dxa"/>
            <w:gridSpan w:val="7"/>
            <w:shd w:val="clear" w:color="auto" w:fill="B8CCE4"/>
          </w:tcPr>
          <w:p w:rsidR="00F669B2" w:rsidRDefault="004C6828">
            <w:pPr>
              <w:pStyle w:val="TableParagraph"/>
              <w:spacing w:before="20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applicabilità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normativa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appalto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36/2023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contratti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pubblici”</w:t>
            </w:r>
          </w:p>
        </w:tc>
      </w:tr>
      <w:tr w:rsidR="00F669B2">
        <w:trPr>
          <w:trHeight w:val="4814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174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Il Soggetto attuatore è tenuto all’applicazione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lavori, servizi e forniture oppure i lavori, servizi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forniture oggetto dell’affidamento sono compresi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nell’ambito di applicazione del Codice dei contratti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pubblici, così come prescritto dagli art. 1, 2, 3, 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I.1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F669B2" w:rsidRDefault="004C6828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II.19 del D.lgs. n. 36/2023 o eventuali Regolamenti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sostitutivi?</w:t>
            </w:r>
          </w:p>
          <w:p w:rsidR="00F669B2" w:rsidRDefault="004C6828">
            <w:pPr>
              <w:pStyle w:val="TableParagraph"/>
              <w:numPr>
                <w:ilvl w:val="0"/>
                <w:numId w:val="95"/>
              </w:numPr>
              <w:tabs>
                <w:tab w:val="left" w:pos="785"/>
              </w:tabs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Se la risposta è affermativa procedere 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compilazione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sezioni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”,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D</w:t>
            </w:r>
            <w:r>
              <w:rPr>
                <w:sz w:val="24"/>
              </w:rPr>
              <w:t>”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”;</w:t>
            </w:r>
          </w:p>
          <w:p w:rsidR="00F669B2" w:rsidRDefault="004C6828">
            <w:pPr>
              <w:pStyle w:val="TableParagraph"/>
              <w:numPr>
                <w:ilvl w:val="0"/>
                <w:numId w:val="95"/>
              </w:numPr>
              <w:tabs>
                <w:tab w:val="left" w:pos="792"/>
              </w:tabs>
              <w:spacing w:before="103" w:line="270" w:lineRule="atLeast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procedere 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compilazione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all’applicazione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E</w:t>
            </w:r>
            <w:r>
              <w:rPr>
                <w:sz w:val="24"/>
              </w:rPr>
              <w:t>”)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sezione relativa alla verifica del 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”).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3"/>
              <w:rPr>
                <w:sz w:val="37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94"/>
              </w:numPr>
              <w:tabs>
                <w:tab w:val="left" w:pos="290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Atto costitutivo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  <w:p w:rsidR="00F669B2" w:rsidRDefault="004C6828">
            <w:pPr>
              <w:pStyle w:val="TableParagraph"/>
              <w:numPr>
                <w:ilvl w:val="0"/>
                <w:numId w:val="94"/>
              </w:numPr>
              <w:tabs>
                <w:tab w:val="left" w:pos="290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Decisione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contrarre/Decreto/Atto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denominato</w:t>
            </w:r>
          </w:p>
          <w:p w:rsidR="00F669B2" w:rsidRDefault="004C6828">
            <w:pPr>
              <w:pStyle w:val="TableParagraph"/>
              <w:numPr>
                <w:ilvl w:val="0"/>
                <w:numId w:val="94"/>
              </w:numPr>
              <w:tabs>
                <w:tab w:val="left" w:pos="290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attesti la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applicabilità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Dlgs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57"/>
        </w:trPr>
        <w:tc>
          <w:tcPr>
            <w:tcW w:w="713" w:type="dxa"/>
            <w:shd w:val="clear" w:color="auto" w:fill="B3C5E7"/>
          </w:tcPr>
          <w:p w:rsidR="00F669B2" w:rsidRDefault="004C6828">
            <w:pPr>
              <w:pStyle w:val="TableParagraph"/>
              <w:spacing w:before="18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3958" w:type="dxa"/>
            <w:gridSpan w:val="7"/>
            <w:shd w:val="clear" w:color="auto" w:fill="B3C5E7"/>
          </w:tcPr>
          <w:p w:rsidR="00F669B2" w:rsidRDefault="004C6828">
            <w:pPr>
              <w:pStyle w:val="TableParagraph"/>
              <w:spacing w:before="188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appalto 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D.lgs. 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36/2023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 contratti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pubblici”</w:t>
            </w:r>
          </w:p>
        </w:tc>
      </w:tr>
      <w:tr w:rsidR="00F669B2">
        <w:trPr>
          <w:trHeight w:val="5731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9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rispettati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adempimenti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  <w:p w:rsidR="00F669B2" w:rsidRDefault="004C6828">
            <w:pPr>
              <w:pStyle w:val="TableParagraph"/>
              <w:numPr>
                <w:ilvl w:val="0"/>
                <w:numId w:val="93"/>
              </w:numPr>
              <w:tabs>
                <w:tab w:val="left" w:pos="838"/>
              </w:tabs>
              <w:spacing w:before="21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Pianificazione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Programmazione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pubblici e degli acquisti di beni e servizi 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 dell’art. 37 e allegato I.5 del D.lgs. 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ANAC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261 del 20/06/2023?</w:t>
            </w:r>
          </w:p>
          <w:p w:rsidR="00F669B2" w:rsidRDefault="004C6828">
            <w:pPr>
              <w:pStyle w:val="TableParagraph"/>
              <w:numPr>
                <w:ilvl w:val="0"/>
                <w:numId w:val="93"/>
              </w:numPr>
              <w:tabs>
                <w:tab w:val="left" w:pos="785"/>
              </w:tabs>
              <w:spacing w:before="120"/>
              <w:ind w:left="784" w:right="57" w:hanging="35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trasparenza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artt</w:t>
            </w:r>
            <w:proofErr w:type="spellEnd"/>
            <w:r>
              <w:rPr>
                <w:sz w:val="24"/>
              </w:rPr>
              <w:t xml:space="preserve"> 20, 27, 28, 29 e 35 del D.lgs. n. 36/2023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ANAC n. 264 del 20/06/2023 e il relativo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I?</w:t>
            </w:r>
          </w:p>
          <w:p w:rsidR="00F669B2" w:rsidRDefault="004C6828">
            <w:pPr>
              <w:pStyle w:val="TableParagraph"/>
              <w:spacing w:before="121"/>
              <w:ind w:left="72" w:right="5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(Dal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01/07/2023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31/12/2023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continua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applicarsi l’art. 21 </w:t>
            </w:r>
            <w:proofErr w:type="spellStart"/>
            <w:r>
              <w:rPr>
                <w:i/>
                <w:sz w:val="24"/>
              </w:rPr>
              <w:t>D.Lgs.</w:t>
            </w:r>
            <w:proofErr w:type="spellEnd"/>
            <w:r>
              <w:rPr>
                <w:i/>
                <w:sz w:val="24"/>
              </w:rPr>
              <w:t xml:space="preserve"> n. 50/2016)</w:t>
            </w:r>
          </w:p>
          <w:p w:rsidR="00F669B2" w:rsidRDefault="004C6828">
            <w:pPr>
              <w:pStyle w:val="TableParagraph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261 del 20 giugno 2023 entra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vigore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acquista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efficacia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dal 1° gennaio 2024).</w:t>
            </w:r>
          </w:p>
          <w:p w:rsidR="00F669B2" w:rsidRDefault="004C6828">
            <w:pPr>
              <w:pStyle w:val="TableParagraph"/>
              <w:spacing w:before="1" w:line="259" w:lineRule="auto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264 del 20 giugno 2023 entra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vigore dal 1° luglio 2023 e acquista efficacia 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dal 1° gennaio 2024).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31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92"/>
              </w:numPr>
              <w:tabs>
                <w:tab w:val="left" w:pos="29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Programma triennale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</w:p>
          <w:p w:rsidR="00F669B2" w:rsidRDefault="004C6828">
            <w:pPr>
              <w:pStyle w:val="TableParagraph"/>
              <w:numPr>
                <w:ilvl w:val="0"/>
                <w:numId w:val="92"/>
              </w:numPr>
              <w:tabs>
                <w:tab w:val="left" w:pos="290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>Programma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</w:p>
          <w:p w:rsidR="00F669B2" w:rsidRDefault="004C6828">
            <w:pPr>
              <w:pStyle w:val="TableParagraph"/>
              <w:numPr>
                <w:ilvl w:val="0"/>
                <w:numId w:val="92"/>
              </w:numPr>
              <w:tabs>
                <w:tab w:val="left" w:pos="290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approvazione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Programma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biennale/triennale</w:t>
            </w:r>
          </w:p>
          <w:p w:rsidR="00F669B2" w:rsidRDefault="004C6828">
            <w:pPr>
              <w:pStyle w:val="TableParagraph"/>
              <w:numPr>
                <w:ilvl w:val="0"/>
                <w:numId w:val="92"/>
              </w:numPr>
              <w:tabs>
                <w:tab w:val="left" w:pos="290"/>
              </w:tabs>
              <w:ind w:right="431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committente</w:t>
            </w:r>
          </w:p>
          <w:p w:rsidR="00F669B2" w:rsidRDefault="004C6828">
            <w:pPr>
              <w:pStyle w:val="TableParagraph"/>
              <w:numPr>
                <w:ilvl w:val="0"/>
                <w:numId w:val="92"/>
              </w:numPr>
              <w:tabs>
                <w:tab w:val="left" w:pos="290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Canali istituzionali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Ministero 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infrastrutture 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trasporti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dell’Osservatorio</w:t>
            </w:r>
          </w:p>
          <w:p w:rsidR="00F669B2" w:rsidRDefault="004C6828">
            <w:pPr>
              <w:pStyle w:val="TableParagraph"/>
              <w:numPr>
                <w:ilvl w:val="0"/>
                <w:numId w:val="92"/>
              </w:numPr>
              <w:tabs>
                <w:tab w:val="left" w:pos="290"/>
              </w:tabs>
              <w:spacing w:before="1"/>
              <w:ind w:right="218"/>
              <w:rPr>
                <w:sz w:val="24"/>
              </w:rPr>
            </w:pPr>
            <w:r>
              <w:rPr>
                <w:sz w:val="24"/>
              </w:rPr>
              <w:t>Banca Dati Nazionale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355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5"/>
              <w:rPr>
                <w:sz w:val="38"/>
              </w:rPr>
            </w:pPr>
          </w:p>
          <w:p w:rsidR="00F669B2" w:rsidRDefault="004C6828">
            <w:pPr>
              <w:pStyle w:val="TableParagraph"/>
              <w:spacing w:before="1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avvalsa,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l’acquisto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Quadro,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CONSIP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ricorsa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MEPA?</w:t>
            </w:r>
          </w:p>
          <w:p w:rsidR="00F669B2" w:rsidRDefault="004C6828">
            <w:pPr>
              <w:pStyle w:val="TableParagraph"/>
              <w:spacing w:before="159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In 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affermativa:</w:t>
            </w:r>
          </w:p>
          <w:p w:rsidR="00F669B2" w:rsidRDefault="004C6828">
            <w:pPr>
              <w:pStyle w:val="TableParagraph"/>
              <w:numPr>
                <w:ilvl w:val="0"/>
                <w:numId w:val="91"/>
              </w:numPr>
              <w:tabs>
                <w:tab w:val="left" w:pos="852"/>
              </w:tabs>
              <w:spacing w:before="182" w:line="259" w:lineRule="auto"/>
              <w:ind w:right="55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è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l’atto/provvedimento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adesione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regola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CONSIP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espresso il fabbisogno di beni/servizi per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realizzato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valere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PNRR?</w:t>
            </w:r>
          </w:p>
          <w:p w:rsidR="00F669B2" w:rsidRDefault="004C6828">
            <w:pPr>
              <w:pStyle w:val="TableParagraph"/>
              <w:numPr>
                <w:ilvl w:val="0"/>
                <w:numId w:val="91"/>
              </w:numPr>
              <w:tabs>
                <w:tab w:val="left" w:pos="792"/>
              </w:tabs>
              <w:spacing w:line="276" w:lineRule="exact"/>
              <w:ind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il ricorso al MEPA è conforme a 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riferimento?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spacing w:before="190"/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ind w:hanging="215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</w:p>
          <w:p w:rsidR="00F669B2" w:rsidRDefault="004C6828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spacing w:before="2" w:line="237" w:lineRule="auto"/>
              <w:ind w:right="611"/>
              <w:rPr>
                <w:sz w:val="24"/>
              </w:rPr>
            </w:pPr>
            <w:r>
              <w:rPr>
                <w:sz w:val="24"/>
              </w:rPr>
              <w:t>Provvedimento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adesione</w:t>
            </w:r>
          </w:p>
          <w:p w:rsidR="00F669B2" w:rsidRDefault="004C6828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spacing w:before="1"/>
              <w:ind w:hanging="215"/>
              <w:rPr>
                <w:sz w:val="24"/>
              </w:rPr>
            </w:pPr>
            <w:r>
              <w:rPr>
                <w:sz w:val="24"/>
              </w:rPr>
              <w:t>Piano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fabbisogno</w:t>
            </w:r>
          </w:p>
        </w:tc>
      </w:tr>
      <w:tr w:rsidR="00F669B2">
        <w:trPr>
          <w:trHeight w:val="2207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0"/>
              <w:rPr>
                <w:sz w:val="31"/>
              </w:rPr>
            </w:pPr>
          </w:p>
          <w:p w:rsidR="00F669B2" w:rsidRDefault="004C6828">
            <w:pPr>
              <w:pStyle w:val="TableParagraph"/>
              <w:spacing w:before="1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spacing w:before="10"/>
              <w:rPr>
                <w:sz w:val="35"/>
              </w:rPr>
            </w:pPr>
          </w:p>
          <w:p w:rsidR="00F669B2" w:rsidRDefault="004C6828">
            <w:pPr>
              <w:pStyle w:val="TableParagraph"/>
              <w:spacing w:before="1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caso di opere pubbliche, prima dell'inizio 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 di affidamento, gli elaborati progettuali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 stati validati e approvati ai sensi degli artt. 38,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42 e allegato I.7 del D. lgs. 36/2023 o eventuali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sostitutivi?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9"/>
              </w:numPr>
              <w:tabs>
                <w:tab w:val="left" w:pos="290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Progetto di fattibilità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economica,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progetto definitivo,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esecutivo;</w:t>
            </w:r>
          </w:p>
          <w:p w:rsidR="00F669B2" w:rsidRDefault="004C6828">
            <w:pPr>
              <w:pStyle w:val="TableParagraph"/>
              <w:numPr>
                <w:ilvl w:val="0"/>
                <w:numId w:val="89"/>
              </w:numPr>
              <w:tabs>
                <w:tab w:val="left" w:pos="290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>Atti di approvazione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</w:p>
          <w:p w:rsidR="00F669B2" w:rsidRDefault="004C6828">
            <w:pPr>
              <w:pStyle w:val="TableParagraph"/>
              <w:numPr>
                <w:ilvl w:val="0"/>
                <w:numId w:val="89"/>
              </w:numPr>
              <w:tabs>
                <w:tab w:val="left" w:pos="290"/>
              </w:tabs>
              <w:spacing w:line="276" w:lineRule="exact"/>
              <w:ind w:right="152"/>
              <w:rPr>
                <w:sz w:val="24"/>
              </w:rPr>
            </w:pPr>
            <w:r>
              <w:rPr>
                <w:sz w:val="24"/>
              </w:rPr>
              <w:t>Atti di validazione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RUP</w:t>
            </w:r>
          </w:p>
        </w:tc>
      </w:tr>
      <w:tr w:rsidR="00F669B2">
        <w:trPr>
          <w:trHeight w:val="1103"/>
        </w:trPr>
        <w:tc>
          <w:tcPr>
            <w:tcW w:w="713" w:type="dxa"/>
          </w:tcPr>
          <w:p w:rsidR="00F669B2" w:rsidRDefault="00F669B2">
            <w:pPr>
              <w:pStyle w:val="TableParagraph"/>
              <w:spacing w:before="11"/>
              <w:rPr>
                <w:sz w:val="35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25"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qualificata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63 e dell’allegato II.4 del D.lgs. 36/2023 per 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 procedura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oggetto?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8"/>
              </w:numPr>
              <w:tabs>
                <w:tab w:val="left" w:pos="290"/>
              </w:tabs>
              <w:spacing w:line="274" w:lineRule="exact"/>
              <w:ind w:hanging="215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88"/>
              </w:numPr>
              <w:tabs>
                <w:tab w:val="left" w:pos="290"/>
              </w:tabs>
              <w:spacing w:line="270" w:lineRule="atLeast"/>
              <w:ind w:right="66"/>
              <w:rPr>
                <w:sz w:val="24"/>
              </w:rPr>
            </w:pPr>
            <w:r>
              <w:rPr>
                <w:sz w:val="24"/>
              </w:rPr>
              <w:t>Elenco delle 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Centrali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committenza</w:t>
            </w:r>
          </w:p>
        </w:tc>
      </w:tr>
    </w:tbl>
    <w:p w:rsidR="00F669B2" w:rsidRDefault="00F669B2">
      <w:pPr>
        <w:spacing w:line="270" w:lineRule="atLeas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104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ind w:left="289" w:right="499"/>
              <w:rPr>
                <w:sz w:val="24"/>
              </w:rPr>
            </w:pPr>
            <w:r>
              <w:rPr>
                <w:sz w:val="24"/>
              </w:rPr>
              <w:t>qualificate istituito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</w:p>
          <w:p w:rsidR="00F669B2" w:rsidRDefault="004C6828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270" w:lineRule="atLeast"/>
              <w:ind w:right="65"/>
              <w:rPr>
                <w:sz w:val="24"/>
              </w:rPr>
            </w:pPr>
            <w:r>
              <w:rPr>
                <w:sz w:val="24"/>
              </w:rPr>
              <w:t>Qualificazione stazione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</w:p>
        </w:tc>
      </w:tr>
      <w:tr w:rsidR="00F669B2">
        <w:trPr>
          <w:trHeight w:val="4103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3"/>
              <w:rPr>
                <w:sz w:val="36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</w:pPr>
          </w:p>
          <w:p w:rsidR="00F669B2" w:rsidRDefault="004C6828">
            <w:pPr>
              <w:pStyle w:val="TableParagraph"/>
              <w:spacing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 previsto dai commi 6 e 10 dell’art. 62 del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 di cui alla Delibera ANAC n. 266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20/06/2023?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before="119"/>
              <w:ind w:right="82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attestante la 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adottata</w:t>
            </w:r>
          </w:p>
          <w:p w:rsidR="00F669B2" w:rsidRDefault="004C6828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>Accordo ex art. 30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267/2000</w:t>
            </w:r>
          </w:p>
          <w:p w:rsidR="00F669B2" w:rsidRDefault="004C6828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>Accordo ex art. 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L.241/1990</w:t>
            </w:r>
          </w:p>
          <w:p w:rsidR="00F669B2" w:rsidRDefault="004C6828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ind w:right="586"/>
              <w:rPr>
                <w:sz w:val="24"/>
              </w:rPr>
            </w:pPr>
            <w:r>
              <w:rPr>
                <w:sz w:val="24"/>
              </w:rPr>
              <w:t>Elenco 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</w:p>
          <w:p w:rsidR="00F669B2" w:rsidRDefault="004C6828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Domanda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 di gara 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c.10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36/2023.</w:t>
            </w:r>
          </w:p>
        </w:tc>
      </w:tr>
      <w:tr w:rsidR="00F669B2">
        <w:trPr>
          <w:trHeight w:val="193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9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nominato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36/2023 e l’eventuale Direttore dell’esecuzione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114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  <w:p w:rsidR="00F669B2" w:rsidRDefault="004C6828">
            <w:pPr>
              <w:pStyle w:val="TableParagraph"/>
              <w:spacing w:line="270" w:lineRule="atLeast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ovvero ha previsto la nomina di un responsabile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procedimento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per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le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fasi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di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programmazione,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before="136"/>
              <w:ind w:right="531"/>
              <w:rPr>
                <w:sz w:val="24"/>
              </w:rPr>
            </w:pPr>
            <w:r>
              <w:rPr>
                <w:sz w:val="24"/>
              </w:rPr>
              <w:t>Atto di nomina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RUP</w:t>
            </w:r>
          </w:p>
          <w:p w:rsidR="00F669B2" w:rsidRDefault="004C6828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Atti di nomina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</w:p>
          <w:p w:rsidR="00F669B2" w:rsidRDefault="004C6828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ind w:right="531"/>
              <w:rPr>
                <w:sz w:val="24"/>
              </w:rPr>
            </w:pPr>
            <w:r>
              <w:rPr>
                <w:sz w:val="24"/>
              </w:rPr>
              <w:t>Atto di nomina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2760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progettazione ed esecuzione e un responsabile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dell’articolo citato?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PIAO/Modelli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organizzativi della 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</w:p>
          <w:p w:rsidR="00F669B2" w:rsidRDefault="004C6828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Eventuale protocollo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vigilanza collaborativa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(Regolamento ANAC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cui alla delibera 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 ANAC e 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Appaltante)</w:t>
            </w:r>
          </w:p>
        </w:tc>
      </w:tr>
      <w:tr w:rsidR="00F669B2">
        <w:trPr>
          <w:trHeight w:val="3857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7"/>
              <w:rPr>
                <w:sz w:val="25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33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effettuato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ordinari amministrativo-contabili nonché i controlli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gestione ordinari su tutti gli atti di competenza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adottati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corrispondenza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particolare, nelle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 di:</w:t>
            </w:r>
          </w:p>
          <w:p w:rsidR="00F669B2" w:rsidRDefault="004C6828">
            <w:pPr>
              <w:pStyle w:val="TableParagraph"/>
              <w:numPr>
                <w:ilvl w:val="0"/>
                <w:numId w:val="83"/>
              </w:numPr>
              <w:tabs>
                <w:tab w:val="left" w:pos="792"/>
              </w:tabs>
              <w:spacing w:before="1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approvazione e pubblicazione bando di gara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(disciplinare-capitolato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ecc.);</w:t>
            </w:r>
          </w:p>
          <w:p w:rsidR="00F669B2" w:rsidRDefault="004C6828">
            <w:pPr>
              <w:pStyle w:val="TableParagraph"/>
              <w:numPr>
                <w:ilvl w:val="0"/>
                <w:numId w:val="83"/>
              </w:numPr>
              <w:tabs>
                <w:tab w:val="left" w:pos="792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ricezione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istruttoria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offerte;</w:t>
            </w:r>
          </w:p>
          <w:p w:rsidR="00F669B2" w:rsidRDefault="004C6828">
            <w:pPr>
              <w:pStyle w:val="TableParagraph"/>
              <w:numPr>
                <w:ilvl w:val="0"/>
                <w:numId w:val="83"/>
              </w:numPr>
              <w:tabs>
                <w:tab w:val="left" w:pos="79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nomina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(laddove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prevista);</w:t>
            </w:r>
          </w:p>
          <w:p w:rsidR="00F669B2" w:rsidRDefault="004C6828">
            <w:pPr>
              <w:pStyle w:val="TableParagraph"/>
              <w:numPr>
                <w:ilvl w:val="0"/>
                <w:numId w:val="83"/>
              </w:numPr>
              <w:tabs>
                <w:tab w:val="left" w:pos="79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offerte;</w:t>
            </w:r>
          </w:p>
          <w:p w:rsidR="00F669B2" w:rsidRDefault="004C6828">
            <w:pPr>
              <w:pStyle w:val="TableParagraph"/>
              <w:numPr>
                <w:ilvl w:val="0"/>
                <w:numId w:val="83"/>
              </w:numPr>
              <w:tabs>
                <w:tab w:val="left" w:pos="79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aggiudicazione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</w:p>
          <w:p w:rsidR="00F669B2" w:rsidRDefault="004C6828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spacing w:before="1"/>
              <w:ind w:right="254"/>
              <w:rPr>
                <w:sz w:val="24"/>
              </w:rPr>
            </w:pPr>
            <w:r>
              <w:rPr>
                <w:sz w:val="24"/>
              </w:rPr>
              <w:t>Determina/Decreto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  <w:p w:rsidR="00F669B2" w:rsidRDefault="004C6828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ind w:right="60"/>
              <w:rPr>
                <w:sz w:val="24"/>
              </w:rPr>
            </w:pPr>
            <w:r>
              <w:rPr>
                <w:sz w:val="24"/>
              </w:rPr>
              <w:t>Eventuale Parere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precontenzioso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(Regolamento ANAC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cui alla Delibera 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 eventuali 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consequenziali)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414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1"/>
              <w:rPr>
                <w:sz w:val="37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  <w:rPr>
                <w:sz w:val="21"/>
              </w:rPr>
            </w:pPr>
          </w:p>
          <w:p w:rsidR="00F669B2" w:rsidRDefault="004C6828">
            <w:pPr>
              <w:pStyle w:val="TableParagraph"/>
              <w:ind w:left="72" w:right="4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predisposizione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approvazione degli 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gara 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inserito:</w:t>
            </w:r>
          </w:p>
          <w:p w:rsidR="00F669B2" w:rsidRDefault="004C6828">
            <w:pPr>
              <w:pStyle w:val="TableParagraph"/>
              <w:numPr>
                <w:ilvl w:val="0"/>
                <w:numId w:val="81"/>
              </w:numPr>
              <w:tabs>
                <w:tab w:val="left" w:pos="785"/>
              </w:tabs>
              <w:spacing w:before="161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una esplicita esclusione, ove richiesto 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CID e dagli OA, delle attività non conformi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nazionale?</w:t>
            </w:r>
          </w:p>
          <w:p w:rsidR="00F669B2" w:rsidRDefault="004C6828">
            <w:pPr>
              <w:pStyle w:val="TableParagraph"/>
              <w:numPr>
                <w:ilvl w:val="0"/>
                <w:numId w:val="81"/>
              </w:numPr>
              <w:tabs>
                <w:tab w:val="left" w:pos="792"/>
                <w:tab w:val="left" w:pos="3049"/>
                <w:tab w:val="left" w:pos="4146"/>
              </w:tabs>
              <w:spacing w:before="120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l’acquisizione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eventuali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attestazioni/dichiarazioni che certifichino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 del principio DNSH e dei principi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PNRR?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Guida operativa per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 del principio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non arrecare danno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significativo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all’ambiente (cd.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DNSH)”</w:t>
            </w:r>
          </w:p>
          <w:p w:rsidR="00F669B2" w:rsidRDefault="004C6828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ind w:right="241"/>
              <w:rPr>
                <w:sz w:val="24"/>
              </w:rPr>
            </w:pPr>
            <w:r>
              <w:rPr>
                <w:sz w:val="24"/>
              </w:rPr>
              <w:t>Circolare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  <w:p w:rsidR="00F669B2" w:rsidRDefault="004C6828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ind w:right="241"/>
              <w:rPr>
                <w:sz w:val="24"/>
              </w:rPr>
            </w:pPr>
            <w:r>
              <w:rPr>
                <w:sz w:val="24"/>
              </w:rPr>
              <w:t>Circolare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Ottobre 2022 n. 33•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CID</w:t>
            </w:r>
          </w:p>
          <w:p w:rsidR="00F669B2" w:rsidRDefault="004C6828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ind w:right="980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Arrangements</w:t>
            </w:r>
            <w:proofErr w:type="spellEnd"/>
          </w:p>
          <w:p w:rsidR="00F669B2" w:rsidRDefault="004C6828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  <w:tr w:rsidR="00F669B2">
        <w:trPr>
          <w:trHeight w:val="279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6"/>
              <w:rPr>
                <w:sz w:val="31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 Decisione a contrarre contiene le informazioni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essenziali richieste dall’ art. 17 del D.lgs. 36/2023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 è stata pubblicata nel rispetto degli artt. 20, 27,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dalla Delibera ANAC n. 263 del 20 giugno 2023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allegati?</w:t>
            </w:r>
          </w:p>
          <w:p w:rsidR="00F669B2" w:rsidRDefault="004C6828">
            <w:pPr>
              <w:pStyle w:val="TableParagraph"/>
              <w:spacing w:before="157"/>
              <w:ind w:left="72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(Dal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01/07/2023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al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31/12/2023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continua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</w:p>
          <w:p w:rsidR="00F669B2" w:rsidRDefault="004C6828">
            <w:pPr>
              <w:pStyle w:val="TableParagraph"/>
              <w:spacing w:line="257" w:lineRule="exact"/>
              <w:ind w:left="7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applicarsi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l’art.29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D.lgs.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50/2016).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spacing w:before="6"/>
              <w:rPr>
                <w:sz w:val="2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analogo</w:t>
            </w:r>
          </w:p>
          <w:p w:rsidR="00F669B2" w:rsidRDefault="004C6828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 (se approvati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Decisione)</w:t>
            </w:r>
          </w:p>
          <w:p w:rsidR="00F669B2" w:rsidRDefault="004C6828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before="1"/>
              <w:ind w:right="924"/>
              <w:rPr>
                <w:sz w:val="24"/>
              </w:rPr>
            </w:pPr>
            <w:r>
              <w:rPr>
                <w:sz w:val="24"/>
              </w:rPr>
              <w:t>Dimostrazione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dell'avvenuta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pubblicazione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104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46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(Le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Delibere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ANAC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263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264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giugno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sono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entrate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vigore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</w:p>
          <w:p w:rsidR="00F669B2" w:rsidRDefault="004C6828">
            <w:pPr>
              <w:pStyle w:val="TableParagraph"/>
              <w:spacing w:line="270" w:lineRule="atLeast"/>
              <w:ind w:left="72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acquisteranno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efficacia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gennaio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2024).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2764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0"/>
              </w:rPr>
            </w:pPr>
          </w:p>
          <w:p w:rsidR="00F669B2" w:rsidRDefault="004C6828">
            <w:pPr>
              <w:pStyle w:val="TableParagraph"/>
              <w:ind w:left="226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Negli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gara:</w:t>
            </w:r>
          </w:p>
          <w:p w:rsidR="00F669B2" w:rsidRDefault="004C6828">
            <w:pPr>
              <w:pStyle w:val="TableParagraph"/>
              <w:numPr>
                <w:ilvl w:val="0"/>
                <w:numId w:val="78"/>
              </w:numPr>
              <w:tabs>
                <w:tab w:val="left" w:pos="785"/>
              </w:tabs>
              <w:spacing w:before="161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è stata esplicitata una apposita clausola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salvaguardia in base alla quale il mancato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all'esclusione dalla gara e alla risoluzione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contratto?</w:t>
            </w:r>
          </w:p>
          <w:p w:rsidR="00F669B2" w:rsidRDefault="004C6828">
            <w:pPr>
              <w:pStyle w:val="TableParagraph"/>
              <w:numPr>
                <w:ilvl w:val="0"/>
                <w:numId w:val="78"/>
              </w:numPr>
              <w:tabs>
                <w:tab w:val="left" w:pos="792"/>
              </w:tabs>
              <w:spacing w:before="101" w:line="270" w:lineRule="atLeast"/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monito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incorrere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divieto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pantouflage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revolving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doors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cd. incompatibilità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successive?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3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Sottoscrizione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clausola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salvaguardia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integrità</w:t>
            </w:r>
          </w:p>
          <w:p w:rsidR="00F669B2" w:rsidRDefault="004C6828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>Sottoscrizione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clausola cd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i/>
                <w:sz w:val="24"/>
              </w:rPr>
              <w:t>pantouflage</w:t>
            </w:r>
            <w:proofErr w:type="spellEnd"/>
            <w:r>
              <w:rPr>
                <w:sz w:val="24"/>
              </w:rPr>
              <w:t>”</w:t>
            </w:r>
          </w:p>
        </w:tc>
      </w:tr>
      <w:tr w:rsidR="00F669B2">
        <w:trPr>
          <w:trHeight w:val="319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</w:pPr>
          </w:p>
          <w:p w:rsidR="00F669B2" w:rsidRDefault="004C6828">
            <w:pPr>
              <w:pStyle w:val="TableParagraph"/>
              <w:spacing w:before="1"/>
              <w:ind w:left="192" w:right="16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Gli atti di gara prevedono esplicitamente l’obbligo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fornire,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appositi format:</w:t>
            </w:r>
          </w:p>
          <w:p w:rsidR="00F669B2" w:rsidRDefault="004C6828">
            <w:pPr>
              <w:pStyle w:val="TableParagraph"/>
              <w:spacing w:before="157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l’identificazione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Raggruppamento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Temporaneo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Imprese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coinvolti nell’RTI) e in caso di presenza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subappalto (da parte del soggetto terzo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l’appaltatore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affida,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tutto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parte,</w:t>
            </w:r>
          </w:p>
          <w:p w:rsidR="00F669B2" w:rsidRDefault="004C6828">
            <w:pPr>
              <w:pStyle w:val="TableParagraph"/>
              <w:spacing w:before="1" w:line="259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l'esecuzione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 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appaltato)?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8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Ministeriale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MEF n. 55 dell’11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F669B2" w:rsidRDefault="004C6828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allegati, tra cui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 format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DSAN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3036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75"/>
              </w:numPr>
              <w:tabs>
                <w:tab w:val="left" w:pos="793"/>
              </w:tabs>
              <w:ind w:right="5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autodichiarazioni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assenza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conflitto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interessi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titolari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effettivi)?</w:t>
            </w:r>
          </w:p>
          <w:p w:rsidR="00F669B2" w:rsidRDefault="004C6828">
            <w:pPr>
              <w:pStyle w:val="TableParagraph"/>
              <w:numPr>
                <w:ilvl w:val="0"/>
                <w:numId w:val="75"/>
              </w:numPr>
              <w:tabs>
                <w:tab w:val="left" w:pos="793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le autodichiarazioni di assenza di un doppio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finanziamento dell’intervento oggetto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gara?</w:t>
            </w:r>
          </w:p>
          <w:p w:rsidR="00F669B2" w:rsidRDefault="004C6828">
            <w:pPr>
              <w:pStyle w:val="TableParagraph"/>
              <w:numPr>
                <w:ilvl w:val="0"/>
                <w:numId w:val="75"/>
              </w:numPr>
              <w:tabs>
                <w:tab w:val="left" w:pos="793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l’organo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direttivo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abbia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adottato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idonei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reati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contemplati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</w:p>
          <w:p w:rsidR="00F669B2" w:rsidRDefault="004C6828">
            <w:pPr>
              <w:pStyle w:val="TableParagraph"/>
              <w:spacing w:line="257" w:lineRule="exact"/>
              <w:ind w:left="792"/>
              <w:rPr>
                <w:sz w:val="24"/>
              </w:rPr>
            </w:pPr>
            <w:r>
              <w:rPr>
                <w:sz w:val="24"/>
              </w:rPr>
              <w:t>231/2001?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3864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5"/>
              </w:rPr>
            </w:pPr>
          </w:p>
          <w:p w:rsidR="00F669B2" w:rsidRDefault="004C6828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1"/>
              </w:rPr>
            </w:pPr>
          </w:p>
          <w:p w:rsidR="00F669B2" w:rsidRDefault="004C6828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adottato misure adeguate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fine di prevenire, individuare e porre rimedio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distorsione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concorrenza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tutti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 operatori economici?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Sezioni del PIAO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riguardano in 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specifico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prevenzione conflitto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interessi</w:t>
            </w:r>
          </w:p>
          <w:p w:rsidR="00F669B2" w:rsidRDefault="004C6828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Attestazione di 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presidio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comportamento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dipendenti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 –</w:t>
            </w:r>
          </w:p>
          <w:p w:rsidR="00F669B2" w:rsidRDefault="004C6828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d.P.R.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 62 del 2013</w:t>
            </w:r>
          </w:p>
          <w:p w:rsidR="00F669B2" w:rsidRDefault="004C6828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spacing w:line="270" w:lineRule="atLeast"/>
              <w:ind w:right="73"/>
              <w:rPr>
                <w:sz w:val="24"/>
              </w:rPr>
            </w:pPr>
            <w:r>
              <w:rPr>
                <w:sz w:val="24"/>
              </w:rPr>
              <w:t>Altra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analogo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scopo</w:t>
            </w:r>
          </w:p>
        </w:tc>
      </w:tr>
    </w:tbl>
    <w:p w:rsidR="00F669B2" w:rsidRDefault="00F669B2">
      <w:pPr>
        <w:spacing w:line="270" w:lineRule="atLeas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38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1"/>
              <w:rPr>
                <w:sz w:val="21"/>
              </w:rPr>
            </w:pPr>
          </w:p>
          <w:p w:rsidR="00F669B2" w:rsidRDefault="004C6828">
            <w:pPr>
              <w:pStyle w:val="TableParagraph"/>
              <w:ind w:left="192" w:right="16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inconferibilità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incompatibilità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dichiarate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</w:p>
          <w:p w:rsidR="00F669B2" w:rsidRDefault="004C6828">
            <w:pPr>
              <w:pStyle w:val="TableParagraph"/>
              <w:spacing w:line="270" w:lineRule="atLeast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conflitto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interessi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potrebbe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compromettere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procedura?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1"/>
              <w:rPr>
                <w:sz w:val="21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72"/>
              </w:numPr>
              <w:tabs>
                <w:tab w:val="left" w:pos="200"/>
              </w:tabs>
              <w:ind w:right="218" w:hanging="275"/>
              <w:jc w:val="righ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nomina</w:t>
            </w:r>
          </w:p>
        </w:tc>
      </w:tr>
      <w:tr w:rsidR="00F669B2">
        <w:trPr>
          <w:trHeight w:val="433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33"/>
              <w:ind w:left="192" w:right="16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È stato rispettato, in tema di conflitto di interesse 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art.78,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medesimo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“Partecipazione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precedente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preliminari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candidati o offerenti” che prevede che qualora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offerente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un'impresa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collegata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offerente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abbia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consulenze,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relazioni o altra documentazione tecnica o abbia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altrimenti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dell'appalto,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aggiudicatrice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adeguate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concorrenza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falsata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dell'offerente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stesso?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2"/>
              <w:rPr>
                <w:sz w:val="34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Relazione unica ex art.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</w:tc>
      </w:tr>
      <w:tr w:rsidR="00F669B2">
        <w:trPr>
          <w:trHeight w:val="148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  <w:rPr>
                <w:sz w:val="26"/>
              </w:rPr>
            </w:pPr>
          </w:p>
          <w:p w:rsidR="00F669B2" w:rsidRDefault="004C6828">
            <w:pPr>
              <w:pStyle w:val="TableParagraph"/>
              <w:ind w:left="192" w:right="16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Qualora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alcun modo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rispetto del principio della parità di trattamento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dell’Art.70,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avviata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accertamento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alterazione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  <w:p w:rsidR="00F669B2" w:rsidRDefault="004C6828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concorrenza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descritta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before="168"/>
              <w:ind w:right="140"/>
              <w:rPr>
                <w:sz w:val="24"/>
              </w:rPr>
            </w:pPr>
            <w:r>
              <w:rPr>
                <w:sz w:val="24"/>
              </w:rPr>
              <w:t>Relazione unica ex art.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053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36/2023 conseguente alla partecipazione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dell’offerente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352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1"/>
              <w:rPr>
                <w:sz w:val="36"/>
              </w:rPr>
            </w:pPr>
          </w:p>
          <w:p w:rsidR="00F669B2" w:rsidRDefault="004C6828">
            <w:pPr>
              <w:pStyle w:val="TableParagraph"/>
              <w:ind w:left="192" w:right="16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L'eventuale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avviso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cui all'allegato II.6, Parte I, lettera B, sezione B.1,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sostitutivi e secondo quanto previsto dalla Delibera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 263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relativo allegato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I?</w:t>
            </w:r>
          </w:p>
          <w:p w:rsidR="00F669B2" w:rsidRDefault="004C6828">
            <w:pPr>
              <w:pStyle w:val="TableParagraph"/>
              <w:spacing w:before="176"/>
              <w:ind w:left="72"/>
              <w:jc w:val="both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01/07/2023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31/12/2023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continua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applicarsi</w:t>
            </w:r>
          </w:p>
          <w:p w:rsidR="00F669B2" w:rsidRDefault="004C6828">
            <w:pPr>
              <w:pStyle w:val="TableParagraph"/>
              <w:spacing w:before="28"/>
              <w:ind w:left="72"/>
              <w:jc w:val="both"/>
              <w:rPr>
                <w:i/>
              </w:rPr>
            </w:pPr>
            <w:r>
              <w:rPr>
                <w:i/>
              </w:rPr>
              <w:t>l’art.70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D.Lgs.n.50/2016)</w:t>
            </w:r>
          </w:p>
          <w:p w:rsidR="00F669B2" w:rsidRDefault="004C6828">
            <w:pPr>
              <w:pStyle w:val="TableParagraph"/>
              <w:spacing w:before="37" w:line="264" w:lineRule="auto"/>
              <w:ind w:left="72" w:right="54"/>
              <w:jc w:val="both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(La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Delibera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ANAC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263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giugno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entrata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vigore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1°luglio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acquisterà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efficacia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decorrere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1° gennaio 2024).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ind w:right="952"/>
              <w:rPr>
                <w:sz w:val="24"/>
              </w:rPr>
            </w:pPr>
            <w:r>
              <w:rPr>
                <w:sz w:val="24"/>
              </w:rPr>
              <w:t xml:space="preserve">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</w:p>
        </w:tc>
      </w:tr>
      <w:tr w:rsidR="00F669B2">
        <w:trPr>
          <w:trHeight w:val="276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0"/>
              </w:rPr>
            </w:pPr>
          </w:p>
          <w:p w:rsidR="00F669B2" w:rsidRDefault="004C6828">
            <w:pPr>
              <w:pStyle w:val="TableParagraph"/>
              <w:spacing w:before="1"/>
              <w:ind w:left="192" w:right="16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gara:</w:t>
            </w:r>
          </w:p>
          <w:p w:rsidR="00F669B2" w:rsidRDefault="004C6828">
            <w:pPr>
              <w:pStyle w:val="TableParagraph"/>
              <w:numPr>
                <w:ilvl w:val="0"/>
                <w:numId w:val="68"/>
              </w:numPr>
              <w:tabs>
                <w:tab w:val="left" w:pos="792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conforme al bando tipo ANAC e contiene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all’allegato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II.6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D.lgs. 36/2023?</w:t>
            </w:r>
          </w:p>
          <w:p w:rsidR="00F669B2" w:rsidRDefault="004C6828">
            <w:pPr>
              <w:pStyle w:val="TableParagraph"/>
              <w:numPr>
                <w:ilvl w:val="0"/>
                <w:numId w:val="68"/>
              </w:numPr>
              <w:tabs>
                <w:tab w:val="left" w:pos="792"/>
              </w:tabs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riporta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CIG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CUP?</w:t>
            </w:r>
          </w:p>
          <w:p w:rsidR="00F669B2" w:rsidRDefault="004C6828">
            <w:pPr>
              <w:pStyle w:val="TableParagraph"/>
              <w:numPr>
                <w:ilvl w:val="0"/>
                <w:numId w:val="68"/>
              </w:numPr>
              <w:tabs>
                <w:tab w:val="left" w:pos="792"/>
              </w:tabs>
              <w:spacing w:line="276" w:lineRule="exact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pubblicazione di bandi e avvisi di cui 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affidamenti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importi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Bando di gara e 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(capitolato/Disciplinare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gara)</w:t>
            </w:r>
          </w:p>
          <w:p w:rsidR="00F669B2" w:rsidRDefault="004C6828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CIG</w:t>
            </w:r>
          </w:p>
          <w:p w:rsidR="00F669B2" w:rsidRDefault="004C6828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CUP</w:t>
            </w:r>
          </w:p>
          <w:p w:rsidR="00F669B2" w:rsidRDefault="004C6828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Sito internet profilo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committente</w:t>
            </w:r>
          </w:p>
          <w:p w:rsidR="00F669B2" w:rsidRDefault="004C6828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Canali istituzionali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</w:p>
        </w:tc>
      </w:tr>
    </w:tbl>
    <w:p w:rsidR="00F669B2" w:rsidRDefault="00F669B2">
      <w:pPr>
        <w:spacing w:line="270" w:lineRule="atLeas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982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92" w:right="55"/>
              <w:jc w:val="both"/>
              <w:rPr>
                <w:sz w:val="24"/>
              </w:rPr>
            </w:pPr>
            <w:r>
              <w:rPr>
                <w:sz w:val="24"/>
              </w:rPr>
              <w:t>inferiori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rilevanza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comunitaria,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secondo le indicazioni dell’art. 50 e tenuto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 dell’art. 49 co.6 del D.lgs. 36/2023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ANAC n. 263 del 20/06/2023 e il relativo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I?</w:t>
            </w:r>
          </w:p>
          <w:p w:rsidR="00F669B2" w:rsidRDefault="004C6828">
            <w:pPr>
              <w:pStyle w:val="TableParagraph"/>
              <w:numPr>
                <w:ilvl w:val="0"/>
                <w:numId w:val="66"/>
              </w:numPr>
              <w:tabs>
                <w:tab w:val="left" w:pos="793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indica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operatori devono possedere per partecipare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risultano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pertinenti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proporzionati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all'importo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contratto?</w:t>
            </w:r>
          </w:p>
          <w:p w:rsidR="00F669B2" w:rsidRDefault="004C6828">
            <w:pPr>
              <w:pStyle w:val="TableParagraph"/>
              <w:numPr>
                <w:ilvl w:val="0"/>
                <w:numId w:val="66"/>
              </w:numPr>
              <w:tabs>
                <w:tab w:val="left" w:pos="793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indica la motivazione in caso di mancata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suddivisione dell’appalto in lotti funzionali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prestazionali,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D.lgs. 36/2023?</w:t>
            </w:r>
          </w:p>
          <w:p w:rsidR="00F669B2" w:rsidRDefault="004C6828">
            <w:pPr>
              <w:pStyle w:val="TableParagraph"/>
              <w:numPr>
                <w:ilvl w:val="0"/>
                <w:numId w:val="66"/>
              </w:numPr>
              <w:tabs>
                <w:tab w:val="left" w:pos="793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prevede, nei suoi allegati, il rispetto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 in materia di trattamento dei 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personali?</w:t>
            </w:r>
          </w:p>
          <w:p w:rsidR="00F669B2" w:rsidRDefault="004C6828">
            <w:pPr>
              <w:pStyle w:val="TableParagraph"/>
              <w:numPr>
                <w:ilvl w:val="0"/>
                <w:numId w:val="66"/>
              </w:numPr>
              <w:tabs>
                <w:tab w:val="left" w:pos="793"/>
              </w:tabs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indica, un regime di revisione dei prezzi, 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spacing w:before="178"/>
              <w:ind w:left="72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 01/07/2023 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31/12/2023 continua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applicarsi</w:t>
            </w:r>
          </w:p>
          <w:p w:rsidR="00F669B2" w:rsidRDefault="004C6828">
            <w:pPr>
              <w:pStyle w:val="TableParagraph"/>
              <w:spacing w:before="28"/>
              <w:ind w:left="72"/>
              <w:rPr>
                <w:i/>
              </w:rPr>
            </w:pPr>
            <w:r>
              <w:rPr>
                <w:i/>
              </w:rPr>
              <w:t>l’allegato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XIV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D.lgs.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50/2016,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lettera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C).</w:t>
            </w:r>
          </w:p>
          <w:p w:rsidR="00F669B2" w:rsidRDefault="004C6828">
            <w:pPr>
              <w:pStyle w:val="TableParagraph"/>
              <w:spacing w:before="37"/>
              <w:ind w:left="72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 01/07/2023 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31/12/2023 continua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applicarsi</w:t>
            </w:r>
          </w:p>
          <w:p w:rsidR="00F669B2" w:rsidRDefault="004C6828">
            <w:pPr>
              <w:pStyle w:val="TableParagraph"/>
              <w:spacing w:before="28"/>
              <w:ind w:left="72"/>
              <w:rPr>
                <w:i/>
              </w:rPr>
            </w:pPr>
            <w:r>
              <w:rPr>
                <w:i/>
              </w:rPr>
              <w:t>l’art.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72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D.lgs.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50/2016)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ind w:left="274" w:right="565"/>
              <w:rPr>
                <w:sz w:val="24"/>
              </w:rPr>
            </w:pPr>
            <w:r>
              <w:rPr>
                <w:sz w:val="24"/>
              </w:rPr>
              <w:t>infrastrutture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trasporti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dell’Osservatorio</w:t>
            </w:r>
          </w:p>
          <w:p w:rsidR="00F669B2" w:rsidRDefault="004C6828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left="274" w:right="203"/>
              <w:rPr>
                <w:sz w:val="24"/>
              </w:rPr>
            </w:pPr>
            <w:r>
              <w:rPr>
                <w:sz w:val="24"/>
              </w:rPr>
              <w:t>Banca Dati Nazionale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z w:val="24"/>
                <w:vertAlign w:val="superscript"/>
              </w:rPr>
              <w:t>*</w:t>
            </w:r>
          </w:p>
          <w:p w:rsidR="00F669B2" w:rsidRDefault="004C6828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left="274"/>
              <w:rPr>
                <w:sz w:val="24"/>
              </w:rPr>
            </w:pPr>
            <w:r>
              <w:rPr>
                <w:sz w:val="24"/>
              </w:rPr>
              <w:t>GUUE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z w:val="24"/>
                <w:vertAlign w:val="superscript"/>
              </w:rPr>
              <w:t>*</w:t>
            </w:r>
          </w:p>
          <w:p w:rsidR="00F669B2" w:rsidRDefault="004C6828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left="274"/>
              <w:rPr>
                <w:sz w:val="24"/>
              </w:rPr>
            </w:pPr>
            <w:r>
              <w:rPr>
                <w:sz w:val="24"/>
              </w:rPr>
              <w:t>GURI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art. 85</w:t>
            </w:r>
            <w:r>
              <w:rPr>
                <w:sz w:val="24"/>
                <w:vertAlign w:val="superscript"/>
              </w:rPr>
              <w:t>*</w:t>
            </w:r>
          </w:p>
          <w:p w:rsidR="00F669B2" w:rsidRDefault="004C6828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left="274"/>
              <w:rPr>
                <w:sz w:val="24"/>
              </w:rPr>
            </w:pPr>
            <w:r>
              <w:rPr>
                <w:sz w:val="24"/>
              </w:rPr>
              <w:t>Quotidiani nazionali</w:t>
            </w:r>
            <w:r>
              <w:rPr>
                <w:sz w:val="24"/>
                <w:vertAlign w:val="superscript"/>
              </w:rPr>
              <w:t>*</w:t>
            </w:r>
          </w:p>
          <w:p w:rsidR="00F669B2" w:rsidRDefault="004C6828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left="274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SIMOG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Anac</w:t>
            </w:r>
            <w:proofErr w:type="spellEnd"/>
            <w:r>
              <w:rPr>
                <w:sz w:val="24"/>
                <w:vertAlign w:val="superscript"/>
              </w:rPr>
              <w:t>*</w:t>
            </w:r>
          </w:p>
          <w:p w:rsidR="00F669B2" w:rsidRDefault="004C6828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left="274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z w:val="24"/>
                <w:vertAlign w:val="superscript"/>
              </w:rPr>
              <w:t>*</w:t>
            </w:r>
          </w:p>
          <w:p w:rsidR="00F669B2" w:rsidRDefault="004C6828">
            <w:pPr>
              <w:pStyle w:val="TableParagraph"/>
              <w:ind w:left="75" w:right="166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(*</w:t>
            </w:r>
            <w:r>
              <w:rPr>
                <w:i/>
                <w:sz w:val="24"/>
              </w:rPr>
              <w:t>Gli oggetti di controllo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contrassegnati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dall’asterisco sono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interessati dal regime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transitorio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(31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dicembre</w:t>
            </w:r>
          </w:p>
          <w:p w:rsidR="00F669B2" w:rsidRDefault="004C6828"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2023).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353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7"/>
              <w:ind w:left="72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(Dal 01/07/2023 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31/12/2023 continua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applicarsi</w:t>
            </w:r>
          </w:p>
          <w:p w:rsidR="00F669B2" w:rsidRDefault="004C6828">
            <w:pPr>
              <w:pStyle w:val="TableParagraph"/>
              <w:spacing w:before="29"/>
              <w:ind w:left="72"/>
              <w:rPr>
                <w:i/>
              </w:rPr>
            </w:pPr>
            <w:r>
              <w:rPr>
                <w:i/>
              </w:rPr>
              <w:t>l’art.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73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D.lgs.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50/2016)</w:t>
            </w:r>
          </w:p>
          <w:p w:rsidR="00F669B2" w:rsidRDefault="004C6828">
            <w:pPr>
              <w:pStyle w:val="TableParagraph"/>
              <w:spacing w:before="37"/>
              <w:ind w:left="72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(La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Delibera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ANAC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263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giugno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entrata</w:t>
            </w:r>
          </w:p>
          <w:p w:rsidR="00F669B2" w:rsidRDefault="004C6828">
            <w:pPr>
              <w:pStyle w:val="TableParagraph"/>
              <w:spacing w:line="252" w:lineRule="exact"/>
              <w:ind w:left="72" w:right="48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vigore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1°luglio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acquisterà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efficacia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decorrere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1° gennaio 2024).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552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8"/>
              <w:ind w:left="24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sottosoglia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avviata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31/12/2023)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n.76/2020,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120/2020,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così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modificata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D.L.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77/2021,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modificazioni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Legge 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108/2021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 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 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:rsidR="00F669B2" w:rsidRDefault="004C6828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D.L. n. 77/2021, convertito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modificazioni dalla</w:t>
            </w:r>
          </w:p>
          <w:p w:rsidR="00F669B2" w:rsidRDefault="004C6828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Legge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108/2021,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introdotto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</w:t>
            </w:r>
          </w:p>
          <w:p w:rsidR="00F669B2" w:rsidRDefault="004C6828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13/2023,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 41/2023), è avvenuto attraverso:</w:t>
            </w:r>
          </w:p>
          <w:p w:rsidR="00F669B2" w:rsidRDefault="004C6828">
            <w:pPr>
              <w:pStyle w:val="TableParagraph"/>
              <w:ind w:left="792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L’affidamento diretto per lavori di 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assicurando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analoghe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70" w:lineRule="atLeast"/>
              <w:ind w:left="792" w:right="53"/>
              <w:jc w:val="both"/>
              <w:rPr>
                <w:sz w:val="24"/>
              </w:rPr>
            </w:pPr>
            <w:r>
              <w:rPr>
                <w:sz w:val="24"/>
              </w:rPr>
              <w:t>affidamento,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risultano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istituiti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1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901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92" w:right="59"/>
              <w:jc w:val="both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principio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rotazione?</w:t>
            </w:r>
          </w:p>
          <w:p w:rsidR="00F669B2" w:rsidRDefault="004C6828">
            <w:pPr>
              <w:pStyle w:val="TableParagraph"/>
              <w:numPr>
                <w:ilvl w:val="0"/>
                <w:numId w:val="63"/>
              </w:numPr>
              <w:tabs>
                <w:tab w:val="left" w:pos="793"/>
              </w:tabs>
              <w:ind w:right="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L’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affidamento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forniture,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ingegneria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architettura e l'attività di progettazione,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139.000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assicurando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documentate esperienze analoghe a quelle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oggetto di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affidamento, anche individuati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 coloro che risultano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iscritti in elenchi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istituiti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rotazione?</w:t>
            </w:r>
          </w:p>
          <w:p w:rsidR="00F669B2" w:rsidRDefault="004C6828">
            <w:pPr>
              <w:pStyle w:val="TableParagraph"/>
              <w:numPr>
                <w:ilvl w:val="0"/>
                <w:numId w:val="63"/>
              </w:numPr>
              <w:tabs>
                <w:tab w:val="left" w:pos="793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 63 del decreto legislativo n.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cinque 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 esistenti,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 rispetto di un criterio di rotazione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inviti e individuati in base ad indagini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l'affidamento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70" w:lineRule="atLeast"/>
              <w:ind w:left="792" w:right="57"/>
              <w:jc w:val="both"/>
              <w:rPr>
                <w:sz w:val="24"/>
              </w:rPr>
            </w:pPr>
            <w:r>
              <w:rPr>
                <w:sz w:val="24"/>
              </w:rPr>
              <w:t>importo pari o superiore a 150.000 euro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milione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euro?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177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62"/>
              </w:numPr>
              <w:tabs>
                <w:tab w:val="left" w:pos="793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 63 del decreto legislativo n.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dieci operatori economici, ove esistenti, 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rispetto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criterio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rotazione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inviti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individuati in base ad indagini di mercato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l'affidamento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superiore a un milione di euro e fino 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 50 del 2016?</w:t>
            </w:r>
          </w:p>
          <w:p w:rsidR="00F669B2" w:rsidRDefault="004C6828">
            <w:pPr>
              <w:pStyle w:val="TableParagraph"/>
              <w:numPr>
                <w:ilvl w:val="0"/>
                <w:numId w:val="62"/>
              </w:numPr>
              <w:tabs>
                <w:tab w:val="left" w:pos="793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 63 del decreto legislativo n.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cinque 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 esistenti,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 rispetto di un criterio di rotazione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inviti e individuati in base ad indagini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forniture,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ingegneria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architettura e l'attività di progettazione,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importo pari o superiore a 139.000 euro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legislativo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 2016?</w:t>
            </w:r>
          </w:p>
          <w:p w:rsidR="00F669B2" w:rsidRDefault="004C6828">
            <w:pPr>
              <w:pStyle w:val="TableParagraph"/>
              <w:numPr>
                <w:ilvl w:val="0"/>
                <w:numId w:val="62"/>
              </w:numPr>
              <w:tabs>
                <w:tab w:val="left" w:pos="793"/>
              </w:tabs>
              <w:spacing w:line="270" w:lineRule="atLeast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equivalente)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affidamenti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4140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a), b), c), d), e) è stata adottata entro il 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2023?</w:t>
            </w:r>
          </w:p>
          <w:p w:rsidR="00F669B2" w:rsidRDefault="004C6828">
            <w:pPr>
              <w:pStyle w:val="TableParagraph"/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g)   La procedura negoziata senza bando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77/2021, convertito con modificazioni dalla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Legge 108/2021, che richiama il comma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articolo,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riservata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università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formazione artistica, musicale e coreutica,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nonchè</w:t>
            </w:r>
            <w:proofErr w:type="spellEnd"/>
            <w:r>
              <w:rPr>
                <w:sz w:val="24"/>
              </w:rPr>
              <w:t xml:space="preserve"> agli enti pubblici di ricerca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novembre 2016, n. 218 per la realizzazione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PNRR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Ministero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dell'università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57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fino a 215.000 euro?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5482"/>
        </w:trPr>
        <w:tc>
          <w:tcPr>
            <w:tcW w:w="713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11"/>
              <w:ind w:left="13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95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  <w:spacing w:before="9"/>
              <w:rPr>
                <w:sz w:val="20"/>
              </w:rPr>
            </w:pPr>
          </w:p>
          <w:p w:rsidR="00F669B2" w:rsidRDefault="004C6828">
            <w:pPr>
              <w:pStyle w:val="TableParagraph"/>
              <w:tabs>
                <w:tab w:val="left" w:pos="3526"/>
              </w:tabs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(artt.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36/2023), è avvenuto nel rispetto dei principi di cui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agli artt. da 1 a 11, ossia: il principio del risultato,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 fiducia, dell’accesso al mercato, della buona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 e affidamento, della solidarietà e sussidiarietà,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dell’auto-organizzazione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amministrativa,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dell’autonomia e dell’equilibrio contrattuale,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tassatività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esclusione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partecipazione,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dell’applicazione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collettivi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lavoro?</w:t>
            </w:r>
          </w:p>
          <w:p w:rsidR="00F669B2" w:rsidRDefault="00F669B2">
            <w:pPr>
              <w:pStyle w:val="TableParagraph"/>
              <w:spacing w:before="8"/>
              <w:rPr>
                <w:sz w:val="20"/>
              </w:rPr>
            </w:pPr>
          </w:p>
          <w:p w:rsidR="00F669B2" w:rsidRDefault="004C6828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rispettato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rotazione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</w:p>
          <w:p w:rsidR="00F669B2" w:rsidRDefault="004C6828">
            <w:pPr>
              <w:pStyle w:val="TableParagraph"/>
              <w:spacing w:before="22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all’art.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F669B2">
            <w:pPr>
              <w:pStyle w:val="TableParagraph"/>
              <w:spacing w:before="6"/>
              <w:rPr>
                <w:sz w:val="21"/>
              </w:rPr>
            </w:pPr>
          </w:p>
          <w:p w:rsidR="00F669B2" w:rsidRDefault="004C6828">
            <w:pPr>
              <w:pStyle w:val="TableParagraph"/>
              <w:spacing w:line="290" w:lineRule="atLeas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digitalizzazione del ciclo di vita dei contratti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 del D.lgs.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  <w:tcBorders>
              <w:bottom w:val="single" w:sz="6" w:space="0" w:color="000000"/>
            </w:tcBorders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4"/>
              <w:rPr>
                <w:sz w:val="20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  <w:tr w:rsidR="00F669B2">
        <w:trPr>
          <w:trHeight w:val="1648"/>
        </w:trPr>
        <w:tc>
          <w:tcPr>
            <w:tcW w:w="713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7"/>
              <w:rPr>
                <w:sz w:val="33"/>
              </w:rPr>
            </w:pPr>
          </w:p>
          <w:p w:rsidR="00F669B2" w:rsidRDefault="004C6828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95" w:type="dxa"/>
            <w:tcBorders>
              <w:top w:val="single" w:sz="6" w:space="0" w:color="000000"/>
            </w:tcBorders>
          </w:tcPr>
          <w:p w:rsidR="00F669B2" w:rsidRDefault="004C6828">
            <w:pPr>
              <w:pStyle w:val="TableParagraph"/>
              <w:spacing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sottosoglia (artt. 14, 17 e 50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36/2023), 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avvenuto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attraverso:</w:t>
            </w:r>
          </w:p>
          <w:p w:rsidR="00F669B2" w:rsidRDefault="004C6828">
            <w:pPr>
              <w:pStyle w:val="TableParagraph"/>
              <w:spacing w:before="158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L’affidamento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diretto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</w:p>
          <w:p w:rsidR="00F669B2" w:rsidRDefault="004C6828">
            <w:pPr>
              <w:pStyle w:val="TableParagraph"/>
              <w:spacing w:before="22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inferiore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150.000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euro,  </w:t>
            </w:r>
            <w:r>
              <w:rPr>
                <w:spacing w:val="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anche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  <w:tcBorders>
              <w:top w:val="single" w:sz="6" w:space="0" w:color="000000"/>
            </w:tcBorders>
          </w:tcPr>
          <w:p w:rsidR="00F669B2" w:rsidRDefault="00F669B2">
            <w:pPr>
              <w:pStyle w:val="TableParagraph"/>
              <w:spacing w:before="7"/>
              <w:rPr>
                <w:sz w:val="3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850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92" w:right="54"/>
              <w:jc w:val="both"/>
              <w:rPr>
                <w:sz w:val="24"/>
              </w:rPr>
            </w:pP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assicurando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idonee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all'esecuzione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prestazioni contrattuali anche individuati tra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istituiti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appaltante?</w:t>
            </w:r>
          </w:p>
          <w:p w:rsidR="00F669B2" w:rsidRDefault="004C6828">
            <w:pPr>
              <w:pStyle w:val="TableParagraph"/>
              <w:numPr>
                <w:ilvl w:val="0"/>
                <w:numId w:val="59"/>
              </w:numPr>
              <w:tabs>
                <w:tab w:val="left" w:pos="793"/>
              </w:tabs>
              <w:spacing w:line="25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l’affidamento diretto dei servizi e forniture,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ingegneria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architettura e l'attività di progettazione,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assicurando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esperienze pregresse idonee all'esecuzione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contrattuali,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individuati tra gli iscritti in elenchi o albi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istituiti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dalla stazione appaltante?</w:t>
            </w:r>
          </w:p>
          <w:p w:rsidR="00F669B2" w:rsidRDefault="004C6828">
            <w:pPr>
              <w:pStyle w:val="TableParagraph"/>
              <w:numPr>
                <w:ilvl w:val="0"/>
                <w:numId w:val="59"/>
              </w:numPr>
              <w:tabs>
                <w:tab w:val="left" w:pos="793"/>
              </w:tabs>
              <w:spacing w:line="25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cinque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economici, ove esistenti, individuati in 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indagini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mercato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elenchi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line="274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operatori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148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pari o superiore a 150.000 euro e inferiore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euro?</w:t>
            </w:r>
          </w:p>
          <w:p w:rsidR="00F669B2" w:rsidRDefault="004C6828">
            <w:pPr>
              <w:pStyle w:val="TableParagraph"/>
              <w:numPr>
                <w:ilvl w:val="0"/>
                <w:numId w:val="58"/>
              </w:numPr>
              <w:tabs>
                <w:tab w:val="left" w:pos="793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 ove esistenti, individuati in 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indagini di mercato o tramite elenchi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 economici, per lavori di 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pari o superiore a 1 milione di euro e fino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possibilità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ricorrere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scelta del contraente di cui alla Parte IV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Libro 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Lgs. 36/2023?</w:t>
            </w:r>
          </w:p>
          <w:p w:rsidR="00F669B2" w:rsidRDefault="004C6828">
            <w:pPr>
              <w:pStyle w:val="TableParagraph"/>
              <w:numPr>
                <w:ilvl w:val="0"/>
                <w:numId w:val="58"/>
              </w:numPr>
              <w:tabs>
                <w:tab w:val="left" w:pos="793"/>
              </w:tabs>
              <w:spacing w:line="25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cinque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economici, ove esistenti, individuati in 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 indagini di mercato o tramite elenchi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 e forniture, ivi compresi i servizi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ingegneria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architettura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l'attivita'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progettazione,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F669B2" w:rsidRDefault="004C6828">
            <w:pPr>
              <w:pStyle w:val="TableParagraph"/>
              <w:spacing w:line="259" w:lineRule="auto"/>
              <w:ind w:left="792" w:right="57"/>
              <w:jc w:val="both"/>
              <w:rPr>
                <w:sz w:val="24"/>
              </w:rPr>
            </w:pPr>
            <w:r>
              <w:rPr>
                <w:sz w:val="24"/>
              </w:rPr>
              <w:t>140.000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14?</w:t>
            </w:r>
          </w:p>
          <w:p w:rsidR="00F669B2" w:rsidRDefault="004C6828">
            <w:pPr>
              <w:pStyle w:val="TableParagraph"/>
              <w:spacing w:line="275" w:lineRule="exact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f)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la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Decisione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a   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contrarre,   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riporta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F669B2" w:rsidRDefault="004C6828">
            <w:pPr>
              <w:pStyle w:val="TableParagraph"/>
              <w:spacing w:before="18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adottata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56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tabs>
                <w:tab w:val="left" w:pos="2663"/>
                <w:tab w:val="left" w:pos="3284"/>
                <w:tab w:val="left" w:pos="4022"/>
              </w:tabs>
              <w:spacing w:line="259" w:lineRule="auto"/>
              <w:ind w:left="792" w:right="60"/>
              <w:rPr>
                <w:sz w:val="24"/>
              </w:rPr>
            </w:pPr>
            <w:r>
              <w:rPr>
                <w:sz w:val="24"/>
              </w:rPr>
              <w:t>alternativamente</w:t>
            </w:r>
            <w:r>
              <w:rPr>
                <w:sz w:val="24"/>
              </w:rPr>
              <w:tab/>
              <w:t>una</w:t>
            </w:r>
            <w:r>
              <w:rPr>
                <w:sz w:val="24"/>
              </w:rPr>
              <w:tab/>
              <w:t>delle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precedenti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620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0"/>
              <w:rPr>
                <w:sz w:val="23"/>
              </w:rPr>
            </w:pPr>
          </w:p>
          <w:p w:rsidR="00F669B2" w:rsidRDefault="004C6828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Nei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aperta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D.lgs. n.36/2023:</w:t>
            </w:r>
          </w:p>
          <w:p w:rsidR="00F669B2" w:rsidRDefault="004C6828">
            <w:pPr>
              <w:pStyle w:val="TableParagraph"/>
              <w:numPr>
                <w:ilvl w:val="0"/>
                <w:numId w:val="57"/>
              </w:numPr>
              <w:tabs>
                <w:tab w:val="left" w:pos="792"/>
              </w:tabs>
              <w:spacing w:before="160"/>
              <w:ind w:right="5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 termini fissati nel bando/avviso di gara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offerte/domande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partecipazione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conformi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appalti,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b/>
                <w:sz w:val="24"/>
              </w:rPr>
              <w:t>?</w:t>
            </w:r>
          </w:p>
          <w:p w:rsidR="00F669B2" w:rsidRDefault="004C6828">
            <w:pPr>
              <w:pStyle w:val="TableParagraph"/>
              <w:numPr>
                <w:ilvl w:val="0"/>
                <w:numId w:val="57"/>
              </w:numPr>
              <w:tabs>
                <w:tab w:val="left" w:pos="792"/>
              </w:tabs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al punto a),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riduzione dei termini nei casi di urgenza 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risulta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adeguatamente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motivata?</w:t>
            </w:r>
          </w:p>
          <w:p w:rsidR="00F669B2" w:rsidRDefault="004C6828">
            <w:pPr>
              <w:pStyle w:val="TableParagraph"/>
              <w:numPr>
                <w:ilvl w:val="0"/>
                <w:numId w:val="57"/>
              </w:numPr>
              <w:tabs>
                <w:tab w:val="left" w:pos="792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nell’eventualità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aggiudicatrici abbiano pubblicato un avviso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-informazione, che non sia stato usato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rispettato il termine minimo per la ricezione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offerte,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dall’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 71, co.4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D.lgs.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  <w:p w:rsidR="00F669B2" w:rsidRDefault="00F669B2">
            <w:pPr>
              <w:pStyle w:val="TableParagraph"/>
              <w:spacing w:before="5"/>
              <w:rPr>
                <w:sz w:val="25"/>
              </w:rPr>
            </w:pPr>
          </w:p>
          <w:p w:rsidR="00F669B2" w:rsidRDefault="004C6828">
            <w:pPr>
              <w:pStyle w:val="TableParagraph"/>
              <w:spacing w:before="1"/>
              <w:ind w:left="72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(fino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31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dicembre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2023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continua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applicarsi</w:t>
            </w:r>
          </w:p>
          <w:p w:rsidR="00F669B2" w:rsidRDefault="004C6828">
            <w:pPr>
              <w:pStyle w:val="TableParagraph"/>
              <w:spacing w:before="3" w:line="236" w:lineRule="exact"/>
              <w:ind w:left="72"/>
              <w:rPr>
                <w:i/>
              </w:rPr>
            </w:pPr>
            <w:r>
              <w:rPr>
                <w:i/>
              </w:rPr>
              <w:t>l’art.70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D.Lgs.n.50/2016).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0"/>
              <w:rPr>
                <w:sz w:val="33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 (Capitolato,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Disciplinare, eventuali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format)</w:t>
            </w:r>
          </w:p>
          <w:p w:rsidR="00F669B2" w:rsidRDefault="004C6828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ind w:right="952"/>
              <w:rPr>
                <w:sz w:val="24"/>
              </w:rPr>
            </w:pPr>
            <w:r>
              <w:rPr>
                <w:sz w:val="24"/>
              </w:rPr>
              <w:t xml:space="preserve">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</w:p>
          <w:p w:rsidR="00F669B2" w:rsidRDefault="004C6828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Allegato II.6, Parte 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 B, Sez. B1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 36/2023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Regolamenti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sostitutivi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061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0"/>
              <w:rPr>
                <w:sz w:val="34"/>
              </w:rPr>
            </w:pPr>
          </w:p>
          <w:p w:rsidR="00F669B2" w:rsidRDefault="004C6828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Nei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casi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ristretta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  <w:p w:rsidR="00F669B2" w:rsidRDefault="004C6828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D.lgs. n. 36/2023:</w:t>
            </w:r>
          </w:p>
          <w:p w:rsidR="00F669B2" w:rsidRDefault="004C6828">
            <w:pPr>
              <w:pStyle w:val="TableParagraph"/>
              <w:numPr>
                <w:ilvl w:val="0"/>
                <w:numId w:val="55"/>
              </w:numPr>
              <w:tabs>
                <w:tab w:val="left" w:pos="792"/>
              </w:tabs>
              <w:spacing w:before="161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l’avviso di indizione di gara contiene i 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all’allegato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II.6,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B/C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n. 36/2023 o eventuali Regolamenti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sostitutivi?</w:t>
            </w:r>
          </w:p>
          <w:p w:rsidR="00F669B2" w:rsidRDefault="004C6828">
            <w:pPr>
              <w:pStyle w:val="TableParagraph"/>
              <w:numPr>
                <w:ilvl w:val="0"/>
                <w:numId w:val="55"/>
              </w:numPr>
              <w:tabs>
                <w:tab w:val="left" w:pos="792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la selezione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invitare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interesse è avvenuta nel rispetto dei criteri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nell'avviso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indizione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gara?</w:t>
            </w:r>
          </w:p>
          <w:p w:rsidR="00F669B2" w:rsidRDefault="004C6828">
            <w:pPr>
              <w:pStyle w:val="TableParagraph"/>
              <w:numPr>
                <w:ilvl w:val="0"/>
                <w:numId w:val="55"/>
              </w:numPr>
              <w:tabs>
                <w:tab w:val="left" w:pos="792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i termini fissati nel bando/avviso di gara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offerte/domande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partecipazione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conformi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appalti,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numPr>
                <w:ilvl w:val="0"/>
                <w:numId w:val="55"/>
              </w:numPr>
              <w:tabs>
                <w:tab w:val="left" w:pos="792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nell’eventualità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aggiudicatrici abbiano pubblicato un avviso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-informazione, che non sia stato usato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rispettato il termine minimo per la ricezione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offerte,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D.lgs.36/2023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(fino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:rsidR="00F669B2" w:rsidRDefault="004C6828">
            <w:pPr>
              <w:pStyle w:val="TableParagraph"/>
              <w:spacing w:line="259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applica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l’art.70 D.Lgs.n.50/2016)?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8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952"/>
              <w:rPr>
                <w:sz w:val="24"/>
              </w:rPr>
            </w:pPr>
            <w:r>
              <w:rPr>
                <w:sz w:val="24"/>
              </w:rPr>
              <w:t xml:space="preserve">Avviso di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Allegato II.6, Parte 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 B/C, Sez. B1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 36/2023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Regolamenti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sostitutivi</w:t>
            </w: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Verbali di ammissione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ristretta</w:t>
            </w: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Informazioni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supplementari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divulgate a tutti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potenziali offerenti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merito a specifiche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offerte</w:t>
            </w:r>
          </w:p>
          <w:p w:rsidR="00F669B2" w:rsidRDefault="004C6828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DSAN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invitati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4140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53"/>
              </w:numPr>
              <w:tabs>
                <w:tab w:val="left" w:pos="793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in 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economici?</w:t>
            </w:r>
          </w:p>
          <w:p w:rsidR="00F669B2" w:rsidRDefault="004C6828">
            <w:pPr>
              <w:pStyle w:val="TableParagraph"/>
              <w:numPr>
                <w:ilvl w:val="0"/>
                <w:numId w:val="53"/>
              </w:numPr>
              <w:tabs>
                <w:tab w:val="left" w:pos="793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comprovanti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requisiti generali?</w:t>
            </w:r>
          </w:p>
          <w:p w:rsidR="00F669B2" w:rsidRDefault="004C6828">
            <w:pPr>
              <w:pStyle w:val="TableParagraph"/>
              <w:numPr>
                <w:ilvl w:val="0"/>
                <w:numId w:val="53"/>
              </w:numPr>
              <w:tabs>
                <w:tab w:val="left" w:pos="793"/>
              </w:tabs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la documentazione relativa all’affidamento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esplicito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finanziamento da parte dell’Unione europea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all’iniziativa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Next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Generation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l’emblema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</w:p>
          <w:p w:rsidR="00F669B2" w:rsidRDefault="004C6828">
            <w:pPr>
              <w:pStyle w:val="TableParagraph"/>
              <w:spacing w:line="257" w:lineRule="exact"/>
              <w:ind w:left="792"/>
              <w:rPr>
                <w:sz w:val="24"/>
              </w:rPr>
            </w:pPr>
            <w:r>
              <w:rPr>
                <w:sz w:val="24"/>
              </w:rPr>
              <w:t>2021/241?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30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7"/>
              <w:ind w:left="13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tabs>
                <w:tab w:val="left" w:pos="686"/>
                <w:tab w:val="left" w:pos="1393"/>
                <w:tab w:val="left" w:pos="1863"/>
                <w:tab w:val="left" w:pos="3197"/>
                <w:tab w:val="left" w:pos="4663"/>
              </w:tabs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Nel</w:t>
            </w:r>
            <w:r>
              <w:rPr>
                <w:b/>
                <w:sz w:val="24"/>
              </w:rPr>
              <w:tab/>
              <w:t>caso</w:t>
            </w:r>
            <w:r>
              <w:rPr>
                <w:b/>
                <w:sz w:val="24"/>
              </w:rPr>
              <w:tab/>
              <w:t>di</w:t>
            </w:r>
            <w:r>
              <w:rPr>
                <w:b/>
                <w:sz w:val="24"/>
              </w:rPr>
              <w:tab/>
              <w:t>procedura</w:t>
            </w:r>
            <w:r>
              <w:rPr>
                <w:b/>
                <w:sz w:val="24"/>
              </w:rPr>
              <w:tab/>
              <w:t>competitiva</w:t>
            </w:r>
            <w:r>
              <w:rPr>
                <w:b/>
                <w:sz w:val="24"/>
              </w:rPr>
              <w:tab/>
              <w:t>con</w:t>
            </w:r>
          </w:p>
          <w:p w:rsidR="00F669B2" w:rsidRDefault="004C6828">
            <w:pPr>
              <w:pStyle w:val="TableParagraph"/>
              <w:spacing w:before="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negoziazione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dell’art.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73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D.Lgs.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36/2023:</w:t>
            </w:r>
          </w:p>
          <w:p w:rsidR="00F669B2" w:rsidRDefault="004C6828">
            <w:pPr>
              <w:pStyle w:val="TableParagraph"/>
              <w:numPr>
                <w:ilvl w:val="0"/>
                <w:numId w:val="52"/>
              </w:numPr>
              <w:tabs>
                <w:tab w:val="left" w:pos="792"/>
              </w:tabs>
              <w:spacing w:before="182"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motivazione e i presupposti del ricorso 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numPr>
                <w:ilvl w:val="0"/>
                <w:numId w:val="52"/>
              </w:numPr>
              <w:tabs>
                <w:tab w:val="left" w:pos="792"/>
              </w:tabs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l’avviso di indizione di gara contiene i 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all’allegato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II.6,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B/C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n. 36/2023 o eventuali Regolamenti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sostitutivi?</w:t>
            </w:r>
          </w:p>
          <w:p w:rsidR="00F669B2" w:rsidRDefault="004C6828">
            <w:pPr>
              <w:pStyle w:val="TableParagraph"/>
              <w:numPr>
                <w:ilvl w:val="0"/>
                <w:numId w:val="52"/>
              </w:numPr>
              <w:tabs>
                <w:tab w:val="left" w:pos="792"/>
              </w:tabs>
              <w:spacing w:line="25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la selezione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invitare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interesse è avvenuta nel rispetto dei criteri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nell'avviso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indizione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gara?</w:t>
            </w:r>
          </w:p>
          <w:p w:rsidR="00F669B2" w:rsidRDefault="004C6828">
            <w:pPr>
              <w:pStyle w:val="TableParagraph"/>
              <w:numPr>
                <w:ilvl w:val="0"/>
                <w:numId w:val="52"/>
              </w:numPr>
              <w:tabs>
                <w:tab w:val="left" w:pos="792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i termini fissati nel bando/avviso di gara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presentazione delle offerte/ domande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partecipazione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conformi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vigente in materia di appalti, in particolare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quanto previsto all’ art. 73 del 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numPr>
                <w:ilvl w:val="0"/>
                <w:numId w:val="52"/>
              </w:numPr>
              <w:tabs>
                <w:tab w:val="left" w:pos="792"/>
              </w:tabs>
              <w:spacing w:line="259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nell’eventualità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aggiudicatrici abbiano pubblicato un avviso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-informazione,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usato</w:t>
            </w:r>
          </w:p>
          <w:p w:rsidR="00F669B2" w:rsidRDefault="004C6828"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7"/>
              <w:rPr>
                <w:sz w:val="37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Avviso di indizione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Allegato II.6, Parte 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416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92" w:right="57"/>
              <w:jc w:val="both"/>
              <w:rPr>
                <w:sz w:val="24"/>
              </w:rPr>
            </w:pPr>
            <w:r>
              <w:rPr>
                <w:sz w:val="24"/>
              </w:rPr>
              <w:t>rispettato il termine minimo per la ricezione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offerte,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36/2023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(fino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applica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l’art.70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D.Lgs.n.50/2016)?</w:t>
            </w:r>
          </w:p>
          <w:p w:rsidR="00F669B2" w:rsidRDefault="004C6828">
            <w:pPr>
              <w:pStyle w:val="TableParagraph"/>
              <w:numPr>
                <w:ilvl w:val="0"/>
                <w:numId w:val="50"/>
              </w:numPr>
              <w:tabs>
                <w:tab w:val="left" w:pos="793"/>
              </w:tabs>
              <w:spacing w:line="25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in 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economici?</w:t>
            </w:r>
          </w:p>
          <w:p w:rsidR="00F669B2" w:rsidRDefault="004C6828">
            <w:pPr>
              <w:pStyle w:val="TableParagraph"/>
              <w:numPr>
                <w:ilvl w:val="0"/>
                <w:numId w:val="50"/>
              </w:numPr>
              <w:tabs>
                <w:tab w:val="left" w:pos="793"/>
              </w:tabs>
              <w:spacing w:line="25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economici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comprovanti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requisiti generali?</w:t>
            </w:r>
          </w:p>
          <w:p w:rsidR="00F669B2" w:rsidRDefault="00F669B2">
            <w:pPr>
              <w:pStyle w:val="TableParagraph"/>
              <w:spacing w:before="6"/>
              <w:rPr>
                <w:sz w:val="2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50"/>
              </w:numPr>
              <w:tabs>
                <w:tab w:val="left" w:pos="793"/>
              </w:tabs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la documentazione relativa all’affidamento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riporta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esplicito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finanziamento da parte dell’Unione europea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all’iniziativa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Next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l’emblema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2021/241?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4344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  <w:rPr>
                <w:sz w:val="20"/>
              </w:rPr>
            </w:pPr>
          </w:p>
          <w:p w:rsidR="00F669B2" w:rsidRDefault="004C682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Nei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casi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negoziata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senza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bando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:rsidR="00F669B2" w:rsidRDefault="004C6828">
            <w:pPr>
              <w:pStyle w:val="TableParagraph"/>
              <w:spacing w:before="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gara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cui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all’art. 76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 D.lgs.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36/2023:</w:t>
            </w:r>
          </w:p>
          <w:p w:rsidR="00F669B2" w:rsidRDefault="004C6828">
            <w:pPr>
              <w:pStyle w:val="TableParagraph"/>
              <w:numPr>
                <w:ilvl w:val="0"/>
                <w:numId w:val="49"/>
              </w:numPr>
              <w:tabs>
                <w:tab w:val="left" w:pos="792"/>
              </w:tabs>
              <w:spacing w:before="182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presupposti,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previsto all’art. 76 del D.lgs. 36/2023, per 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citato?</w:t>
            </w:r>
          </w:p>
          <w:p w:rsidR="00F669B2" w:rsidRDefault="004C6828">
            <w:pPr>
              <w:pStyle w:val="TableParagraph"/>
              <w:numPr>
                <w:ilvl w:val="0"/>
                <w:numId w:val="49"/>
              </w:numPr>
              <w:tabs>
                <w:tab w:val="left" w:pos="792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nel primo atto della procedura è stata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adeguata motivazione della sussistenza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presupposti?</w:t>
            </w:r>
          </w:p>
          <w:p w:rsidR="00F669B2" w:rsidRDefault="004C6828">
            <w:pPr>
              <w:pStyle w:val="TableParagraph"/>
              <w:numPr>
                <w:ilvl w:val="0"/>
                <w:numId w:val="49"/>
              </w:numPr>
              <w:tabs>
                <w:tab w:val="left" w:pos="792"/>
              </w:tabs>
              <w:spacing w:before="1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ci sono i presupposti per il ricorso a 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PNRR,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Decreto-legge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maggio</w:t>
            </w:r>
          </w:p>
          <w:p w:rsidR="00F669B2" w:rsidRDefault="004C6828"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77,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convertito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modificazioni</w:t>
            </w:r>
          </w:p>
          <w:p w:rsidR="00F669B2" w:rsidRDefault="004C6828">
            <w:pPr>
              <w:pStyle w:val="TableParagraph"/>
              <w:spacing w:line="257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108?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</w:pPr>
          </w:p>
          <w:p w:rsidR="00F669B2" w:rsidRDefault="004C6828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  <w:tr w:rsidR="00F669B2">
        <w:trPr>
          <w:trHeight w:val="270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4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dialogo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competitivo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dell’art.</w:t>
            </w:r>
          </w:p>
          <w:p w:rsidR="00F669B2" w:rsidRDefault="004C6828">
            <w:pPr>
              <w:pStyle w:val="TableParagraph"/>
              <w:spacing w:before="21"/>
              <w:ind w:lef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 D.lgs. n. 36/2023:</w:t>
            </w:r>
          </w:p>
          <w:p w:rsidR="00F669B2" w:rsidRDefault="004C6828">
            <w:pPr>
              <w:pStyle w:val="TableParagraph"/>
              <w:spacing w:before="183" w:line="259" w:lineRule="auto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contengono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informazioni:</w:t>
            </w:r>
          </w:p>
          <w:p w:rsidR="00F669B2" w:rsidRDefault="004C6828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</w:tabs>
              <w:spacing w:before="146" w:line="290" w:lineRule="atLeast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motivazione e i presupposti del ricorso 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3"/>
              <w:rPr>
                <w:sz w:val="31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Avviso di indizione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416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46"/>
              </w:numPr>
              <w:tabs>
                <w:tab w:val="left" w:pos="793"/>
              </w:tabs>
              <w:spacing w:line="25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indicato nel bando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gara o nell’avviso di indizione di gara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 esigenze e i requisiti richiesti ai fini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partecipazione?</w:t>
            </w:r>
          </w:p>
          <w:p w:rsidR="00F669B2" w:rsidRDefault="004C6828">
            <w:pPr>
              <w:pStyle w:val="TableParagraph"/>
              <w:numPr>
                <w:ilvl w:val="0"/>
                <w:numId w:val="46"/>
              </w:numPr>
              <w:tabs>
                <w:tab w:val="left" w:pos="793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stata rispettata l’indicazione del 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minimo per la ricezione delle domande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partecipazione di 30 giorni dalla data di dati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dall’invito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l’avviso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informazione (fino al 31 dicembre 2023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l’art.70 D.Lgs.n.50/2016)?</w:t>
            </w:r>
          </w:p>
          <w:p w:rsidR="00F669B2" w:rsidRDefault="004C6828">
            <w:pPr>
              <w:pStyle w:val="TableParagraph"/>
              <w:numPr>
                <w:ilvl w:val="0"/>
                <w:numId w:val="46"/>
              </w:numPr>
              <w:tabs>
                <w:tab w:val="left" w:pos="793"/>
              </w:tabs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hanno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dialogo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 economici invitati a seguito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 fornite?</w:t>
            </w:r>
          </w:p>
          <w:p w:rsidR="00F669B2" w:rsidRDefault="004C6828">
            <w:pPr>
              <w:pStyle w:val="TableParagraph"/>
              <w:numPr>
                <w:ilvl w:val="0"/>
                <w:numId w:val="46"/>
              </w:numPr>
              <w:tabs>
                <w:tab w:val="left" w:pos="793"/>
              </w:tabs>
              <w:spacing w:line="25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idonei da invitare ai sensi 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112, 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numPr>
                <w:ilvl w:val="0"/>
                <w:numId w:val="46"/>
              </w:numPr>
              <w:tabs>
                <w:tab w:val="left" w:pos="793"/>
              </w:tabs>
              <w:spacing w:line="259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dopo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dialogo,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tutti i partecipanti?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30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7"/>
              <w:ind w:left="7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partenariato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l’innovazione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dell’art.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D.Lgs.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36/2023,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appaltante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ha:</w:t>
            </w:r>
          </w:p>
          <w:p w:rsidR="00F669B2" w:rsidRDefault="004C6828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spacing w:before="159"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Motivato nei documenti di gara per quali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ragioni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l’esigenza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prodotti,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 o lavori non può essere soddisfatta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quelli disponibili 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mercato?</w:t>
            </w:r>
          </w:p>
          <w:p w:rsidR="00F669B2" w:rsidRDefault="004C6828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Indicato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 soddisfare?</w:t>
            </w:r>
          </w:p>
          <w:p w:rsidR="00F669B2" w:rsidRDefault="004C6828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spacing w:line="25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Invitato a partecipare operatori economici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attinenti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ricerca e innovazione dopo aver espletato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 valutazione delle informazioni fornite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stessi?</w:t>
            </w:r>
          </w:p>
          <w:p w:rsidR="00F669B2" w:rsidRDefault="004C6828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Previsto,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 contratto e il suo valore delle varie fasi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rifletterà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innovazione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soluzione proposta e la sequenza di 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ricerca e di innovazione necessarie per 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sviluppo di una soluzione innovativa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disponibile sul mercato?</w:t>
            </w:r>
          </w:p>
          <w:p w:rsidR="00F669B2" w:rsidRDefault="004C6828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congrue</w:t>
            </w:r>
          </w:p>
          <w:p w:rsidR="00F669B2" w:rsidRDefault="004C6828">
            <w:pPr>
              <w:pStyle w:val="TableParagraph"/>
              <w:spacing w:before="5" w:line="290" w:lineRule="atLeast"/>
              <w:ind w:left="792" w:right="58"/>
              <w:jc w:val="both"/>
              <w:rPr>
                <w:sz w:val="24"/>
              </w:rPr>
            </w:pPr>
            <w:r>
              <w:rPr>
                <w:sz w:val="24"/>
              </w:rPr>
              <w:t>sulla base del raggiungimento di obiettivi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  <w:rPr>
                <w:sz w:val="21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contrarre</w:t>
            </w:r>
          </w:p>
          <w:p w:rsidR="00F669B2" w:rsidRDefault="004C6828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3298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43"/>
              </w:numPr>
              <w:tabs>
                <w:tab w:val="left" w:pos="791"/>
                <w:tab w:val="left" w:pos="793"/>
                <w:tab w:val="left" w:pos="1888"/>
                <w:tab w:val="left" w:pos="2982"/>
                <w:tab w:val="left" w:pos="3478"/>
                <w:tab w:val="left" w:pos="4855"/>
              </w:tabs>
              <w:spacing w:line="259" w:lineRule="auto"/>
              <w:ind w:right="54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z w:val="24"/>
              </w:rPr>
              <w:tab/>
              <w:t>clausole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risoluzione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raggiungimento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meno) del risultato?</w:t>
            </w:r>
          </w:p>
          <w:p w:rsidR="00F669B2" w:rsidRDefault="004C6828">
            <w:pPr>
              <w:pStyle w:val="TableParagraph"/>
              <w:numPr>
                <w:ilvl w:val="0"/>
                <w:numId w:val="43"/>
              </w:numPr>
              <w:tabs>
                <w:tab w:val="left" w:pos="793"/>
              </w:tabs>
              <w:spacing w:line="259" w:lineRule="auto"/>
              <w:ind w:right="56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clausole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rinegoziazione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migliorare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contenuto?</w:t>
            </w:r>
          </w:p>
          <w:p w:rsidR="00F669B2" w:rsidRDefault="004C6828">
            <w:pPr>
              <w:pStyle w:val="TableParagraph"/>
              <w:spacing w:before="158"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Informato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iscritto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offerenti,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offerte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escluse,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diversi da quelli che stabiliscono i requisiti minimi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ha concesso il tempo sufficiente per modificare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ripresentare,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modificate?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681"/>
        </w:trPr>
        <w:tc>
          <w:tcPr>
            <w:tcW w:w="713" w:type="dxa"/>
            <w:shd w:val="clear" w:color="auto" w:fill="B8CCE4"/>
          </w:tcPr>
          <w:p w:rsidR="00F669B2" w:rsidRDefault="004C6828">
            <w:pPr>
              <w:pStyle w:val="TableParagraph"/>
              <w:spacing w:before="20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13958" w:type="dxa"/>
            <w:gridSpan w:val="7"/>
            <w:shd w:val="clear" w:color="auto" w:fill="B8CCE4"/>
          </w:tcPr>
          <w:p w:rsidR="00F669B2" w:rsidRDefault="004C6828">
            <w:pPr>
              <w:pStyle w:val="TableParagraph"/>
              <w:spacing w:before="2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Commissione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giudicatrice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aggiudicazione</w:t>
            </w:r>
          </w:p>
        </w:tc>
      </w:tr>
      <w:tr w:rsidR="00F669B2">
        <w:trPr>
          <w:trHeight w:val="331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7"/>
              </w:rPr>
            </w:pPr>
          </w:p>
          <w:p w:rsidR="00F669B2" w:rsidRDefault="004C6828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giudicatrice:</w:t>
            </w:r>
          </w:p>
          <w:p w:rsidR="00F669B2" w:rsidRDefault="004C6828">
            <w:pPr>
              <w:pStyle w:val="TableParagraph"/>
              <w:numPr>
                <w:ilvl w:val="0"/>
                <w:numId w:val="42"/>
              </w:numPr>
              <w:tabs>
                <w:tab w:val="left" w:pos="792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stata nominata, in caso di aggiudicazione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il criterio dell’offerta economicamente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 vantaggiosa (OEPV), successivamente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scadenza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offerte?</w:t>
            </w:r>
          </w:p>
          <w:p w:rsidR="00F669B2" w:rsidRDefault="004C6828">
            <w:pPr>
              <w:pStyle w:val="TableParagraph"/>
              <w:numPr>
                <w:ilvl w:val="0"/>
                <w:numId w:val="42"/>
              </w:numPr>
              <w:tabs>
                <w:tab w:val="left" w:pos="792"/>
              </w:tabs>
              <w:spacing w:line="270" w:lineRule="atLeast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componenti, in numero massimo di cinque,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esperti nello specifico settore cui si riferisce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l’oggetto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monocratico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composto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ind w:right="531"/>
              <w:rPr>
                <w:sz w:val="24"/>
              </w:rPr>
            </w:pPr>
            <w:r>
              <w:rPr>
                <w:sz w:val="24"/>
              </w:rPr>
              <w:t>Atto di nomina dei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commissari 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costituzione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</w:p>
          <w:p w:rsidR="00F669B2" w:rsidRDefault="004C6828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interno alla 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</w:p>
          <w:p w:rsidR="00F669B2" w:rsidRDefault="004C6828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sostitutiva ai 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</w:tc>
      </w:tr>
    </w:tbl>
    <w:p w:rsidR="00F669B2" w:rsidRDefault="00F669B2">
      <w:pPr>
        <w:spacing w:line="270" w:lineRule="atLeas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2760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appaltante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secondo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quanto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disciplinato</w:t>
            </w:r>
          </w:p>
          <w:p w:rsidR="00F669B2" w:rsidRDefault="004C6828"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dall’art.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numPr>
                <w:ilvl w:val="0"/>
                <w:numId w:val="40"/>
              </w:numPr>
              <w:tabs>
                <w:tab w:val="left" w:pos="793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stata scelta secondo le modalità previste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vigente?</w:t>
            </w:r>
          </w:p>
          <w:p w:rsidR="00F669B2" w:rsidRDefault="004C6828">
            <w:pPr>
              <w:pStyle w:val="TableParagraph"/>
              <w:numPr>
                <w:ilvl w:val="0"/>
                <w:numId w:val="40"/>
              </w:numPr>
              <w:tabs>
                <w:tab w:val="left" w:pos="793"/>
              </w:tabs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è composta da soggetti che hanno reso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dichiarazione sostitutiva ai sensi del DPR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445/2000 in ordine all’inesistenza di 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incompatibilità e di astensione di cui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 al comma 5 dell’art. 93 del D.lgs. 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spacing w:line="275" w:lineRule="exact"/>
              <w:ind w:left="274"/>
              <w:jc w:val="both"/>
              <w:rPr>
                <w:sz w:val="24"/>
              </w:rPr>
            </w:pPr>
            <w:r>
              <w:rPr>
                <w:sz w:val="24"/>
              </w:rPr>
              <w:t>DPR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445/2000 di</w:t>
            </w:r>
          </w:p>
          <w:p w:rsidR="00F669B2" w:rsidRDefault="004C6828">
            <w:pPr>
              <w:pStyle w:val="TableParagraph"/>
              <w:ind w:left="274" w:right="245"/>
              <w:jc w:val="both"/>
              <w:rPr>
                <w:sz w:val="24"/>
              </w:rPr>
            </w:pPr>
            <w:r>
              <w:rPr>
                <w:sz w:val="24"/>
              </w:rPr>
              <w:t>insussistenza di cause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incompatibilità dei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commissari.</w:t>
            </w:r>
          </w:p>
        </w:tc>
      </w:tr>
      <w:tr w:rsidR="00F669B2">
        <w:trPr>
          <w:trHeight w:val="276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9"/>
              </w:rPr>
            </w:pPr>
          </w:p>
          <w:p w:rsidR="00F669B2" w:rsidRDefault="004C68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utilizzati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operatori:</w:t>
            </w:r>
          </w:p>
          <w:p w:rsidR="00F669B2" w:rsidRDefault="004C6828">
            <w:pPr>
              <w:pStyle w:val="TableParagraph"/>
              <w:numPr>
                <w:ilvl w:val="0"/>
                <w:numId w:val="39"/>
              </w:numPr>
              <w:tabs>
                <w:tab w:val="left" w:pos="792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disposizioni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36/2023?</w:t>
            </w:r>
          </w:p>
          <w:p w:rsidR="00F669B2" w:rsidRDefault="004C6828">
            <w:pPr>
              <w:pStyle w:val="TableParagraph"/>
              <w:numPr>
                <w:ilvl w:val="0"/>
                <w:numId w:val="39"/>
              </w:numPr>
              <w:tabs>
                <w:tab w:val="left" w:pos="792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corrispondono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documentazione di gara ovvero rispettano 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non discriminazione e:</w:t>
            </w:r>
          </w:p>
          <w:p w:rsidR="00F669B2" w:rsidRDefault="004C6828">
            <w:pPr>
              <w:pStyle w:val="TableParagraph"/>
              <w:numPr>
                <w:ilvl w:val="1"/>
                <w:numId w:val="39"/>
              </w:numPr>
              <w:tabs>
                <w:tab w:val="left" w:pos="1140"/>
              </w:tabs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d’idoneità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professionale?</w:t>
            </w:r>
          </w:p>
          <w:p w:rsidR="00F669B2" w:rsidRDefault="004C6828">
            <w:pPr>
              <w:pStyle w:val="TableParagraph"/>
              <w:numPr>
                <w:ilvl w:val="1"/>
                <w:numId w:val="39"/>
              </w:numPr>
              <w:tabs>
                <w:tab w:val="left" w:pos="1140"/>
              </w:tabs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finanziaria?</w:t>
            </w:r>
          </w:p>
          <w:p w:rsidR="00F669B2" w:rsidRDefault="004C6828">
            <w:pPr>
              <w:pStyle w:val="TableParagraph"/>
              <w:numPr>
                <w:ilvl w:val="1"/>
                <w:numId w:val="39"/>
              </w:numPr>
              <w:tabs>
                <w:tab w:val="left" w:pos="114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3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Capitolato/Disciplinare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</w:p>
          <w:p w:rsidR="00F669B2" w:rsidRDefault="004C6828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</w:p>
        </w:tc>
      </w:tr>
      <w:tr w:rsidR="00F669B2">
        <w:trPr>
          <w:trHeight w:val="1655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4"/>
              </w:rPr>
            </w:pPr>
          </w:p>
          <w:p w:rsidR="00F669B2" w:rsidRDefault="004C68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6" w:lineRule="exac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avvenuta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tenendo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esclusione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giugno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2023, dalla Delibera n. 262 del 20 giugno 2023 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before="138"/>
              <w:ind w:right="608" w:hanging="275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F669B2" w:rsidRDefault="004C6828">
            <w:pPr>
              <w:pStyle w:val="TableParagraph"/>
              <w:ind w:left="255" w:right="876"/>
              <w:jc w:val="center"/>
              <w:rPr>
                <w:sz w:val="24"/>
              </w:rPr>
            </w:pPr>
            <w:r>
              <w:rPr>
                <w:sz w:val="24"/>
              </w:rPr>
              <w:t>relativi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Capitolato/Disciplinare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</w:p>
          <w:p w:rsidR="00F669B2" w:rsidRDefault="004C6828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Verbali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proofErr w:type="gramEnd"/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3194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del Casellario Informatico dei contratti pubblici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lavori, servizi e forniture di cui alla Delibera n. 272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giugno 2023?</w:t>
            </w:r>
          </w:p>
          <w:p w:rsidR="00F669B2" w:rsidRDefault="004C6828">
            <w:pPr>
              <w:pStyle w:val="TableParagraph"/>
              <w:spacing w:before="160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261 del 20 giugno 2023 entra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vigore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acquista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efficacia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dal 1° gennaio 2024).</w:t>
            </w:r>
          </w:p>
          <w:p w:rsidR="00F669B2" w:rsidRDefault="004C6828">
            <w:pPr>
              <w:pStyle w:val="TableParagraph"/>
              <w:ind w:left="72" w:right="53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 Delibera n. 262 del 20 giugno 2023 entra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vigore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acquista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efficacia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gennaio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2024.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Fino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dicembre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continua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applicarsi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Delibera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</w:p>
          <w:p w:rsidR="00F669B2" w:rsidRDefault="004C6828">
            <w:pPr>
              <w:pStyle w:val="TableParagraph"/>
              <w:spacing w:line="255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464/2022).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ind w:right="573"/>
              <w:rPr>
                <w:sz w:val="24"/>
              </w:rPr>
            </w:pPr>
            <w:r>
              <w:rPr>
                <w:sz w:val="24"/>
              </w:rPr>
              <w:t>Fascicolo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Virtuale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</w:p>
          <w:p w:rsidR="00F669B2" w:rsidRDefault="004C6828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Banca Dati Nazionale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</w:p>
          <w:p w:rsidR="00F669B2" w:rsidRDefault="004C6828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</w:p>
        </w:tc>
      </w:tr>
      <w:tr w:rsidR="00F669B2">
        <w:trPr>
          <w:trHeight w:val="2644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5"/>
              </w:rPr>
            </w:pPr>
          </w:p>
          <w:p w:rsidR="00F669B2" w:rsidRDefault="004C6828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contenenti:</w:t>
            </w:r>
          </w:p>
          <w:p w:rsidR="00F669B2" w:rsidRDefault="004C6828">
            <w:pPr>
              <w:pStyle w:val="TableParagraph"/>
              <w:numPr>
                <w:ilvl w:val="0"/>
                <w:numId w:val="35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amministrativa?</w:t>
            </w:r>
          </w:p>
          <w:p w:rsidR="00F669B2" w:rsidRDefault="004C6828">
            <w:pPr>
              <w:pStyle w:val="TableParagraph"/>
              <w:numPr>
                <w:ilvl w:val="0"/>
                <w:numId w:val="35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tecnica?</w:t>
            </w:r>
          </w:p>
          <w:p w:rsidR="00F669B2" w:rsidRDefault="004C6828">
            <w:pPr>
              <w:pStyle w:val="TableParagraph"/>
              <w:numPr>
                <w:ilvl w:val="0"/>
                <w:numId w:val="35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economica?</w:t>
            </w:r>
          </w:p>
          <w:p w:rsidR="00F669B2" w:rsidRDefault="004C6828">
            <w:pPr>
              <w:pStyle w:val="TableParagraph"/>
              <w:spacing w:before="140" w:line="270" w:lineRule="atLeast"/>
              <w:ind w:left="72" w:right="55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  <w:vertAlign w:val="superscript"/>
              </w:rPr>
              <w:t>*</w:t>
            </w:r>
            <w:r>
              <w:rPr>
                <w:i/>
                <w:spacing w:val="-1"/>
                <w:sz w:val="24"/>
              </w:rPr>
              <w:t>(fino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al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31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dicembre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2023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continuano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applicarsi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artt. 44,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52, 53, 74,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81 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85 D.Lgs.n.50/2016).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31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F669B2" w:rsidRDefault="004C6828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Verbali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proofErr w:type="gramEnd"/>
          </w:p>
          <w:p w:rsidR="00F669B2" w:rsidRDefault="004C6828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Fascicolo Virtuale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01/01/2024)</w:t>
            </w:r>
          </w:p>
        </w:tc>
      </w:tr>
      <w:tr w:rsidR="00F669B2">
        <w:trPr>
          <w:trHeight w:val="1417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6"/>
              <w:rPr>
                <w:sz w:val="23"/>
              </w:rPr>
            </w:pPr>
          </w:p>
          <w:p w:rsidR="00F669B2" w:rsidRDefault="004C6828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spacing w:before="6"/>
              <w:rPr>
                <w:sz w:val="25"/>
              </w:rPr>
            </w:pPr>
          </w:p>
          <w:p w:rsidR="00F669B2" w:rsidRDefault="004C6828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Sono stati redatti i verbali delle operazioni di 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giudicatrice?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6"/>
              <w:rPr>
                <w:sz w:val="23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Verbali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23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180"/>
              <w:ind w:left="2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66"/>
              <w:ind w:left="72" w:right="53"/>
              <w:jc w:val="both"/>
              <w:rPr>
                <w:sz w:val="24"/>
              </w:rPr>
            </w:pPr>
            <w:r>
              <w:rPr>
                <w:sz w:val="24"/>
              </w:rPr>
              <w:t>È stata verificata l’eventuale esclusione di offerte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anormalmente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esiti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 procedimento di anomalia delle offerte ai 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decreto legislativo 36/2023?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before="180"/>
              <w:rPr>
                <w:sz w:val="24"/>
              </w:rPr>
            </w:pPr>
            <w:r>
              <w:rPr>
                <w:sz w:val="24"/>
              </w:rPr>
              <w:t>Verbali</w:t>
            </w:r>
          </w:p>
        </w:tc>
      </w:tr>
      <w:tr w:rsidR="00F669B2">
        <w:trPr>
          <w:trHeight w:val="1655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4"/>
              </w:rPr>
            </w:pPr>
          </w:p>
          <w:p w:rsidR="00F669B2" w:rsidRDefault="004C682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aggiudicazione:</w:t>
            </w:r>
          </w:p>
          <w:p w:rsidR="00F669B2" w:rsidRDefault="004C6828">
            <w:pPr>
              <w:pStyle w:val="TableParagraph"/>
              <w:numPr>
                <w:ilvl w:val="0"/>
                <w:numId w:val="31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formulata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:rsidR="00F669B2" w:rsidRDefault="004C6828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D.lgs.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n.36/2023?</w:t>
            </w:r>
          </w:p>
          <w:p w:rsidR="00F669B2" w:rsidRDefault="004C6828">
            <w:pPr>
              <w:pStyle w:val="TableParagraph"/>
              <w:numPr>
                <w:ilvl w:val="0"/>
                <w:numId w:val="31"/>
              </w:numPr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dall’organo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competente?</w:t>
            </w:r>
          </w:p>
          <w:p w:rsidR="00F669B2" w:rsidRDefault="004C6828">
            <w:pPr>
              <w:pStyle w:val="TableParagraph"/>
              <w:numPr>
                <w:ilvl w:val="0"/>
                <w:numId w:val="31"/>
              </w:numPr>
              <w:tabs>
                <w:tab w:val="left" w:pos="792"/>
              </w:tabs>
              <w:spacing w:line="270" w:lineRule="atLeast"/>
              <w:ind w:right="57"/>
              <w:rPr>
                <w:sz w:val="24"/>
              </w:rPr>
            </w:pPr>
            <w:r>
              <w:rPr>
                <w:spacing w:val="-1"/>
                <w:sz w:val="24"/>
              </w:rPr>
              <w:t>è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avvenuta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sulla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criteri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gara?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spacing w:before="10"/>
              <w:rPr>
                <w:sz w:val="23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886"/>
              <w:rPr>
                <w:sz w:val="24"/>
              </w:rPr>
            </w:pPr>
            <w:r>
              <w:rPr>
                <w:sz w:val="24"/>
              </w:rPr>
              <w:t>Proposta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  <w:p w:rsidR="00F669B2" w:rsidRDefault="004C6828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Determina/Decreto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</w:tc>
      </w:tr>
      <w:tr w:rsidR="00F669B2">
        <w:trPr>
          <w:trHeight w:val="433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33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"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assolti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pubblicazione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all’art. 84 all’art. 111 e all’Allegato II.6, parte 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 D del D.lgs. n. 36/2023 e secondo 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20/06/2023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trasparenza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aggiudicazione ivi incluse le comunicazioni ex 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candidati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degli offerenti?</w:t>
            </w:r>
          </w:p>
          <w:p w:rsidR="00F669B2" w:rsidRDefault="004C6828">
            <w:pPr>
              <w:pStyle w:val="TableParagraph"/>
              <w:spacing w:before="158"/>
              <w:ind w:left="72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(Dal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01/07/2023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al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31/12/2023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continua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</w:p>
          <w:p w:rsidR="00F669B2" w:rsidRDefault="004C6828">
            <w:pPr>
              <w:pStyle w:val="TableParagraph"/>
              <w:spacing w:before="21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applicarsi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l’art.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72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D.Lgs.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50/2016)</w:t>
            </w:r>
          </w:p>
          <w:p w:rsidR="00F669B2" w:rsidRDefault="004C6828">
            <w:pPr>
              <w:pStyle w:val="TableParagraph"/>
              <w:spacing w:before="22" w:line="259" w:lineRule="auto"/>
              <w:ind w:left="72" w:right="48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</w:rPr>
              <w:t>(La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Delibera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264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giugno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entra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vigore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acquista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efficacia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  <w:p w:rsidR="00F669B2" w:rsidRDefault="004C6828">
            <w:pPr>
              <w:pStyle w:val="TableParagraph"/>
              <w:spacing w:before="1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decorrere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gennaio 2024).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4"/>
              <w:rPr>
                <w:sz w:val="38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886"/>
              <w:rPr>
                <w:sz w:val="24"/>
              </w:rPr>
            </w:pPr>
            <w:r>
              <w:rPr>
                <w:sz w:val="24"/>
              </w:rPr>
              <w:t>Avviso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  <w:p w:rsidR="00F669B2" w:rsidRDefault="004C6828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831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aggiudicatario</w:t>
            </w:r>
          </w:p>
          <w:p w:rsidR="00F669B2" w:rsidRDefault="004C6828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Comunicazioni ex art.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79"/>
        </w:trPr>
        <w:tc>
          <w:tcPr>
            <w:tcW w:w="713" w:type="dxa"/>
            <w:shd w:val="clear" w:color="auto" w:fill="B8CCE4"/>
          </w:tcPr>
          <w:p w:rsidR="00F669B2" w:rsidRDefault="004C6828">
            <w:pPr>
              <w:pStyle w:val="TableParagraph"/>
              <w:spacing w:before="20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3958" w:type="dxa"/>
            <w:gridSpan w:val="7"/>
            <w:shd w:val="clear" w:color="auto" w:fill="B8CCE4"/>
          </w:tcPr>
          <w:p w:rsidR="00F669B2" w:rsidRDefault="004C6828">
            <w:pPr>
              <w:pStyle w:val="TableParagraph"/>
              <w:spacing w:before="20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affidamento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Soggetti attuatori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NON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tenuti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all’applicazione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36/2023</w:t>
            </w:r>
          </w:p>
        </w:tc>
      </w:tr>
      <w:tr w:rsidR="00F669B2">
        <w:trPr>
          <w:trHeight w:val="414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0"/>
              <w:rPr>
                <w:sz w:val="37"/>
              </w:rPr>
            </w:pPr>
          </w:p>
          <w:p w:rsidR="00F669B2" w:rsidRDefault="004C6828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Nel caso in cui il Soggetto attuatore non sia tenuto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all’applicazione del Codice dei contratti pubblici 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all’art.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 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</w:p>
          <w:p w:rsidR="00F669B2" w:rsidRDefault="004C6828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ind w:right="55"/>
              <w:jc w:val="both"/>
              <w:rPr>
                <w:sz w:val="24"/>
              </w:rPr>
            </w:pPr>
            <w:r>
              <w:rPr>
                <w:color w:val="393939"/>
                <w:sz w:val="24"/>
              </w:rPr>
              <w:t>l'affidamento dei contratti pubblici esclusi,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in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tutto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o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in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parte,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dall'ambito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di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applicazione</w:t>
            </w:r>
            <w:r>
              <w:rPr>
                <w:color w:val="393939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oggettiva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è avvenuto nel rispetto dei principi sanciti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dagli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artt. 1, 2 e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3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D.lgs.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color w:val="393939"/>
                <w:sz w:val="24"/>
              </w:rPr>
              <w:t>?</w:t>
            </w:r>
          </w:p>
          <w:p w:rsidR="00F669B2" w:rsidRDefault="004C6828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espletata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procedura/gara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informale?</w:t>
            </w:r>
          </w:p>
          <w:p w:rsidR="00F669B2" w:rsidRDefault="004C6828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effettuata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idonea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selezione</w:t>
            </w:r>
          </w:p>
          <w:p w:rsidR="00F669B2" w:rsidRDefault="004C6828"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dell’operatore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qualificato?</w:t>
            </w:r>
          </w:p>
          <w:p w:rsidR="00F669B2" w:rsidRDefault="004C6828">
            <w:pPr>
              <w:pStyle w:val="TableParagraph"/>
              <w:numPr>
                <w:ilvl w:val="0"/>
                <w:numId w:val="28"/>
              </w:numPr>
              <w:tabs>
                <w:tab w:val="left" w:pos="793"/>
              </w:tabs>
              <w:spacing w:line="270" w:lineRule="atLeast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domande/offerte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entro i termini previsti dall’avviso o 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invito?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spacing w:before="138"/>
              <w:ind w:right="924"/>
              <w:rPr>
                <w:sz w:val="24"/>
              </w:rPr>
            </w:pPr>
            <w:r>
              <w:rPr>
                <w:sz w:val="24"/>
              </w:rPr>
              <w:t>Dimostrazione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dell'avvenuta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pubblicazione</w:t>
            </w:r>
          </w:p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right="1137"/>
              <w:rPr>
                <w:sz w:val="24"/>
              </w:rPr>
            </w:pPr>
            <w:r>
              <w:rPr>
                <w:sz w:val="24"/>
              </w:rPr>
              <w:t>Link profilo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committente</w:t>
            </w:r>
          </w:p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right="639"/>
              <w:rPr>
                <w:sz w:val="24"/>
              </w:rPr>
            </w:pPr>
            <w:r>
              <w:rPr>
                <w:sz w:val="24"/>
              </w:rPr>
              <w:t>Avviso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manifestazione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</w:p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atto altrimenti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denominato</w:t>
            </w:r>
          </w:p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Verbali</w:t>
            </w:r>
          </w:p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Lettera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invito</w:t>
            </w:r>
          </w:p>
          <w:p w:rsidR="00F669B2" w:rsidRDefault="004C6828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Comunicazioni</w:t>
            </w:r>
          </w:p>
        </w:tc>
      </w:tr>
      <w:tr w:rsidR="00F669B2">
        <w:trPr>
          <w:trHeight w:val="2210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2"/>
              </w:rPr>
            </w:pPr>
          </w:p>
          <w:p w:rsidR="00F669B2" w:rsidRDefault="004C6828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adottato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all’organizzazione atti a scongiurare, prevenire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contrastare reati, potenziali ed effettivi, imputabili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all’Ente, contemplati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231/2001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“Disciplina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giuridiche,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</w:p>
          <w:p w:rsidR="00F669B2" w:rsidRDefault="004C6828">
            <w:pPr>
              <w:pStyle w:val="TableParagraph"/>
              <w:spacing w:line="259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associazioni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giuridica”?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Norme, codici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contemplano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principali regole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condotta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  <w:p w:rsidR="00F669B2" w:rsidRDefault="004C6828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70" w:lineRule="atLeast"/>
              <w:ind w:right="873"/>
              <w:jc w:val="both"/>
              <w:rPr>
                <w:sz w:val="24"/>
              </w:rPr>
            </w:pPr>
            <w:r>
              <w:rPr>
                <w:sz w:val="24"/>
              </w:rPr>
              <w:t>Policy, modelli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organizzativi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</w:tc>
      </w:tr>
    </w:tbl>
    <w:p w:rsidR="00F669B2" w:rsidRDefault="00F669B2">
      <w:pPr>
        <w:spacing w:line="270" w:lineRule="atLeast"/>
        <w:jc w:val="both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679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spacing w:line="275" w:lineRule="exact"/>
              <w:ind w:left="27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compliance</w:t>
            </w:r>
            <w:proofErr w:type="spellEnd"/>
          </w:p>
          <w:p w:rsidR="00F669B2" w:rsidRDefault="004C6828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“anticorruzione”</w:t>
            </w:r>
          </w:p>
        </w:tc>
      </w:tr>
      <w:tr w:rsidR="00F669B2">
        <w:trPr>
          <w:trHeight w:val="681"/>
        </w:trPr>
        <w:tc>
          <w:tcPr>
            <w:tcW w:w="713" w:type="dxa"/>
            <w:shd w:val="clear" w:color="auto" w:fill="B8CCE4"/>
          </w:tcPr>
          <w:p w:rsidR="00F669B2" w:rsidRDefault="004C6828">
            <w:pPr>
              <w:pStyle w:val="TableParagraph"/>
              <w:spacing w:before="20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13958" w:type="dxa"/>
            <w:gridSpan w:val="7"/>
            <w:shd w:val="clear" w:color="auto" w:fill="B8CCE4"/>
          </w:tcPr>
          <w:p w:rsidR="00F669B2" w:rsidRDefault="004C6828">
            <w:pPr>
              <w:pStyle w:val="TableParagraph"/>
              <w:spacing w:before="2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contratto</w:t>
            </w:r>
          </w:p>
        </w:tc>
      </w:tr>
      <w:tr w:rsidR="00F669B2">
        <w:trPr>
          <w:trHeight w:val="579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1"/>
              <w:rPr>
                <w:sz w:val="31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183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Prima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all’acquisizione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 documentazione propedeutica alla stipula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dell’ulteriore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necessaria alla verifica in capo all’aggiudicatario,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possesso dei requisiti di ordine generale di 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agli art. 94, 95, 96, 97 e 98 del D.lgs. 36/2023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 quanto previsto dal Regolamento per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casellario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20/06/2023?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DPCM 187/91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Commercio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giudiziale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carichi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pendenti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dell’anagrafe 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reato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Dichiarazioni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propedeutiche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all’interrogazione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BDNA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Informativa/</w:t>
            </w:r>
            <w:proofErr w:type="spellStart"/>
            <w:r>
              <w:rPr>
                <w:spacing w:val="-1"/>
                <w:sz w:val="24"/>
              </w:rPr>
              <w:t>comunicaz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antimafia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</w:p>
          <w:p w:rsidR="00F669B2" w:rsidRDefault="004C6828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regolarità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</w:tbl>
    <w:p w:rsidR="00F669B2" w:rsidRDefault="00F669B2">
      <w:pPr>
        <w:spacing w:line="270" w:lineRule="atLeas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3864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DURC</w:t>
            </w:r>
          </w:p>
          <w:p w:rsidR="00F669B2" w:rsidRDefault="004C6828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Dichiarazione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</w:p>
          <w:p w:rsidR="00F669B2" w:rsidRDefault="004C6828">
            <w:pPr>
              <w:pStyle w:val="TableParagraph"/>
              <w:ind w:left="274" w:right="126"/>
              <w:jc w:val="both"/>
              <w:rPr>
                <w:sz w:val="24"/>
              </w:rPr>
            </w:pPr>
            <w:r>
              <w:rPr>
                <w:sz w:val="24"/>
              </w:rPr>
              <w:t>n. 68/1999 relativa alle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“Norme per il diritto 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disabili”</w:t>
            </w:r>
          </w:p>
          <w:p w:rsidR="00F669B2" w:rsidRDefault="004C6828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Dichiarazione sulla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tracciabilità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flussi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finanziari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136/2010</w:t>
            </w:r>
          </w:p>
          <w:p w:rsidR="00F669B2" w:rsidRDefault="004C6828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Dichiarazione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pantouflage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ai 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165/2001</w:t>
            </w:r>
          </w:p>
        </w:tc>
      </w:tr>
      <w:tr w:rsidR="00F669B2">
        <w:trPr>
          <w:trHeight w:val="331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27"/>
              </w:rPr>
            </w:pPr>
          </w:p>
          <w:p w:rsidR="00F669B2" w:rsidRDefault="004C6828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5" w:type="dxa"/>
          </w:tcPr>
          <w:p w:rsidR="00F669B2" w:rsidRDefault="00F669B2">
            <w:pPr>
              <w:pStyle w:val="TableParagraph"/>
              <w:spacing w:before="10"/>
              <w:rPr>
                <w:sz w:val="23"/>
              </w:rPr>
            </w:pPr>
          </w:p>
          <w:p w:rsidR="00F669B2" w:rsidRDefault="004C6828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dell’art. 18 ovvero secondo gli usi commerciali 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limiti di cui all’ultimo periodo del c. 1 dell’art.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36/2023,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l’informativa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antimafia,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liberatoria provvisoria antimafia sotto condizione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risolutiva, come previsto dall’art. 3, comma 2,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Decreto-legge 16 luglio 2020, n. 76, convertito 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modificazioni dalla Legge 11 settembre 2020, 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antimafia/Informativa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antimafia/Informativa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liberatoria provvisoria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(fino al 31.12.2026 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dell’art.14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DL 13/2020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convertito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modificazioni dalla 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94/2023) estratta 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</w:p>
          <w:p w:rsidR="00F669B2" w:rsidRDefault="004C6828">
            <w:pPr>
              <w:pStyle w:val="TableParagraph"/>
              <w:spacing w:line="257" w:lineRule="exact"/>
              <w:ind w:left="274"/>
              <w:rPr>
                <w:sz w:val="24"/>
              </w:rPr>
            </w:pPr>
            <w:r>
              <w:rPr>
                <w:sz w:val="24"/>
              </w:rPr>
              <w:t>Antimafia</w:t>
            </w:r>
          </w:p>
        </w:tc>
      </w:tr>
    </w:tbl>
    <w:p w:rsidR="00F669B2" w:rsidRDefault="00F669B2">
      <w:pPr>
        <w:spacing w:line="257" w:lineRule="exac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7011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2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 Stazione appaltante, prima della sottoscrizione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aggiudicatario, oltre ai prescritti controlli previsti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D.lgs. 36/2023:</w:t>
            </w:r>
          </w:p>
          <w:p w:rsidR="00F669B2" w:rsidRDefault="004C6828">
            <w:pPr>
              <w:pStyle w:val="TableParagraph"/>
              <w:numPr>
                <w:ilvl w:val="0"/>
                <w:numId w:val="22"/>
              </w:numPr>
              <w:tabs>
                <w:tab w:val="left" w:pos="792"/>
              </w:tabs>
              <w:spacing w:before="158"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all’acquisizione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all’identificazione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“titolare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effettivo”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dell’aggiudicatario/contraente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 state adottate misure ragionevoli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verificarne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l'identità,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obbligato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sapere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effettivamente la persona fisica per conto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l'operazione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l'attività?</w:t>
            </w:r>
          </w:p>
          <w:p w:rsidR="00F669B2" w:rsidRDefault="004C6828">
            <w:pPr>
              <w:pStyle w:val="TableParagraph"/>
              <w:numPr>
                <w:ilvl w:val="0"/>
                <w:numId w:val="22"/>
              </w:numPr>
              <w:tabs>
                <w:tab w:val="left" w:pos="792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ha provveduto a eseguire controlli specifici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medesimo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contrasto 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conflitti di interesse e per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titolare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effettivo?</w:t>
            </w:r>
          </w:p>
          <w:p w:rsidR="00F669B2" w:rsidRDefault="004C6828">
            <w:pPr>
              <w:pStyle w:val="TableParagraph"/>
              <w:numPr>
                <w:ilvl w:val="0"/>
                <w:numId w:val="22"/>
              </w:numPr>
              <w:tabs>
                <w:tab w:val="left" w:pos="792"/>
              </w:tabs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un’entità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giuridica,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individuata la persona fisica (o le persone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fisiche) che, possedendo o controllando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suddetta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entità,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risulta/no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l’effettivo</w:t>
            </w:r>
          </w:p>
          <w:p w:rsidR="00F669B2" w:rsidRDefault="004C6828">
            <w:pPr>
              <w:pStyle w:val="TableParagraph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beneficiario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dell’operazione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dell’attività?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8"/>
            </w:pPr>
          </w:p>
          <w:p w:rsidR="00F669B2" w:rsidRDefault="004C6828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Dichiarazioni rese 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aggiudicatario/</w:t>
            </w:r>
            <w:proofErr w:type="spellStart"/>
            <w:r>
              <w:rPr>
                <w:spacing w:val="-1"/>
                <w:sz w:val="24"/>
              </w:rPr>
              <w:t>contraen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4627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20"/>
              </w:numPr>
              <w:tabs>
                <w:tab w:val="left" w:pos="793"/>
              </w:tabs>
              <w:spacing w:line="25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dichiarazioni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F669B2" w:rsidRDefault="004C6828">
            <w:pPr>
              <w:pStyle w:val="TableParagraph"/>
              <w:spacing w:line="276" w:lineRule="exact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conformemente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  <w:p w:rsidR="00F669B2" w:rsidRDefault="004C6828">
            <w:pPr>
              <w:pStyle w:val="TableParagraph"/>
              <w:spacing w:before="20"/>
              <w:ind w:left="792"/>
              <w:jc w:val="both"/>
              <w:rPr>
                <w:sz w:val="24"/>
              </w:rPr>
            </w:pPr>
            <w:r>
              <w:rPr>
                <w:sz w:val="24"/>
              </w:rPr>
              <w:t>predisposto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dall’Amministrazione?</w:t>
            </w:r>
          </w:p>
          <w:p w:rsidR="00F669B2" w:rsidRDefault="004C6828">
            <w:pPr>
              <w:pStyle w:val="TableParagraph"/>
              <w:numPr>
                <w:ilvl w:val="0"/>
                <w:numId w:val="20"/>
              </w:numPr>
              <w:tabs>
                <w:tab w:val="left" w:pos="711"/>
              </w:tabs>
              <w:spacing w:before="22" w:line="259" w:lineRule="auto"/>
              <w:ind w:left="710" w:right="54"/>
              <w:jc w:val="both"/>
              <w:rPr>
                <w:sz w:val="24"/>
              </w:rPr>
            </w:pPr>
            <w:r>
              <w:rPr>
                <w:sz w:val="24"/>
              </w:rPr>
              <w:t>Ha verificato, con esito positivo, l’assenza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disposta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parere di precontenzioso di cui all’art. 220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precontenzioso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</w:p>
          <w:p w:rsidR="00F669B2" w:rsidRDefault="004C6828">
            <w:pPr>
              <w:pStyle w:val="TableParagraph"/>
              <w:spacing w:line="259" w:lineRule="auto"/>
              <w:ind w:left="710" w:right="58"/>
              <w:jc w:val="both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20/06/2023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sull'esercizio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poteri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all'articolo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220,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commi 2, 3 e 4 del decreto legislativo 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marzo 2023, n. 36 di cui alla Delibera n. 268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giugno 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1418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6"/>
              <w:rPr>
                <w:sz w:val="23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 dell’aggiudicazione e della data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 del contratto nel rispetto di quanto disposto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35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citato?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spacing w:before="6"/>
              <w:rPr>
                <w:sz w:val="2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ind w:right="640"/>
              <w:rPr>
                <w:sz w:val="24"/>
              </w:rPr>
            </w:pPr>
            <w:r>
              <w:rPr>
                <w:sz w:val="24"/>
              </w:rPr>
              <w:t>Notifica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141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7"/>
              <w:rPr>
                <w:sz w:val="23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55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stipulato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decorso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dall'invio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dell'ultima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dell'art.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 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D.lgs. 36/2023?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  <w:p w:rsidR="00F669B2" w:rsidRDefault="004C6828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 w:rsidR="00F669B2" w:rsidRDefault="004C6828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</w:p>
          <w:p w:rsidR="00F669B2" w:rsidRDefault="004C6828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line="270" w:lineRule="atLeast"/>
              <w:ind w:right="593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</w:p>
        </w:tc>
      </w:tr>
      <w:tr w:rsidR="00F669B2">
        <w:trPr>
          <w:trHeight w:val="3035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183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negativa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precedente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n.5:</w:t>
            </w:r>
          </w:p>
          <w:p w:rsidR="00F669B2" w:rsidRDefault="004C6828">
            <w:pPr>
              <w:pStyle w:val="TableParagraph"/>
              <w:numPr>
                <w:ilvl w:val="0"/>
                <w:numId w:val="17"/>
              </w:numPr>
              <w:tabs>
                <w:tab w:val="left" w:pos="862"/>
              </w:tabs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ricorre una delle ipotesi di cui all’art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applicabilità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termine dilatorio?</w:t>
            </w:r>
          </w:p>
          <w:p w:rsidR="00F669B2" w:rsidRDefault="004C6828">
            <w:pPr>
              <w:pStyle w:val="TableParagraph"/>
              <w:numPr>
                <w:ilvl w:val="0"/>
                <w:numId w:val="17"/>
              </w:numPr>
              <w:tabs>
                <w:tab w:val="left" w:pos="862"/>
              </w:tabs>
              <w:spacing w:line="270" w:lineRule="atLeast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l’eventuale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esecuzione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anticipata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 nei casi di urgenza è avvenuta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richiesta della stazione appaltante nei modi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del D.lgs. 36/2023?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229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aggiudicazione</w:t>
            </w:r>
          </w:p>
          <w:p w:rsidR="00F669B2" w:rsidRDefault="004C682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 w:rsidR="00F669B2" w:rsidRDefault="004C682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</w:p>
          <w:p w:rsidR="00F669B2" w:rsidRDefault="004C682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trasmissione</w:t>
            </w:r>
          </w:p>
        </w:tc>
      </w:tr>
      <w:tr w:rsidR="00F669B2">
        <w:trPr>
          <w:trHeight w:val="834"/>
        </w:trPr>
        <w:tc>
          <w:tcPr>
            <w:tcW w:w="713" w:type="dxa"/>
          </w:tcPr>
          <w:p w:rsidR="00F669B2" w:rsidRDefault="00F669B2">
            <w:pPr>
              <w:pStyle w:val="TableParagraph"/>
              <w:spacing w:before="3"/>
              <w:rPr>
                <w:sz w:val="24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40"/>
              <w:ind w:left="72" w:right="4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firmato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soggetti con poteri 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firma?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spacing w:before="3"/>
              <w:rPr>
                <w:sz w:val="24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</w:tr>
      <w:tr w:rsidR="00F669B2">
        <w:trPr>
          <w:trHeight w:val="835"/>
        </w:trPr>
        <w:tc>
          <w:tcPr>
            <w:tcW w:w="713" w:type="dxa"/>
          </w:tcPr>
          <w:p w:rsidR="00F669B2" w:rsidRDefault="00F669B2">
            <w:pPr>
              <w:pStyle w:val="TableParagraph"/>
              <w:spacing w:before="1"/>
              <w:rPr>
                <w:sz w:val="24"/>
              </w:rPr>
            </w:pPr>
          </w:p>
          <w:p w:rsidR="00F669B2" w:rsidRDefault="004C6828">
            <w:pPr>
              <w:pStyle w:val="TableParagraph"/>
              <w:spacing w:before="1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0" w:lineRule="atLeast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Il provvedimento di approvazione del Contratto 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 vistato dalla competente sezione di controllo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 Conti?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Estremi visto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legittimità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</w:t>
            </w:r>
          </w:p>
        </w:tc>
      </w:tr>
      <w:tr w:rsidR="00F669B2">
        <w:trPr>
          <w:trHeight w:val="1103"/>
        </w:trPr>
        <w:tc>
          <w:tcPr>
            <w:tcW w:w="713" w:type="dxa"/>
          </w:tcPr>
          <w:p w:rsidR="00F669B2" w:rsidRDefault="00F669B2">
            <w:pPr>
              <w:pStyle w:val="TableParagraph"/>
              <w:spacing w:before="9"/>
              <w:rPr>
                <w:sz w:val="35"/>
              </w:rPr>
            </w:pPr>
          </w:p>
          <w:p w:rsidR="00F669B2" w:rsidRDefault="004C6828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6" w:lineRule="exac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Le eventuali modifiche, nonché le varianti, fermo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restando l’art. 60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36/2023, sono attuate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II.16 del D.lgs.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citato?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spacing w:before="10"/>
              <w:rPr>
                <w:sz w:val="23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Eventuali 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aggiuntivi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229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5"/>
              </w:rPr>
            </w:pPr>
          </w:p>
          <w:p w:rsidR="00F669B2" w:rsidRDefault="004C6828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L’Amministrazione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provveduto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implementare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SIMOG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dell’ANAC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Delibera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ANAC n. 261 del 20/06/2023?</w:t>
            </w:r>
          </w:p>
          <w:p w:rsidR="00F669B2" w:rsidRDefault="004C6828">
            <w:pPr>
              <w:pStyle w:val="TableParagraph"/>
              <w:spacing w:before="143" w:line="252" w:lineRule="exact"/>
              <w:ind w:left="72" w:right="56"/>
              <w:jc w:val="both"/>
              <w:rPr>
                <w:i/>
              </w:rPr>
            </w:pPr>
            <w:r>
              <w:rPr>
                <w:i/>
                <w:vertAlign w:val="superscript"/>
              </w:rPr>
              <w:t>*</w:t>
            </w:r>
            <w:r>
              <w:rPr>
                <w:i/>
              </w:rPr>
              <w:t>(La Delibera n. 261 del 20 giugno 2023 entra in vigore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il 1° luglio 2023 e acquista efficacia a decorrere dal 1°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gennaio 2024).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9"/>
              <w:rPr>
                <w:sz w:val="3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SIMOG</w:t>
            </w:r>
          </w:p>
        </w:tc>
      </w:tr>
      <w:tr w:rsidR="00F669B2">
        <w:trPr>
          <w:trHeight w:val="1931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4C6828">
            <w:pPr>
              <w:pStyle w:val="TableParagraph"/>
              <w:spacing w:before="22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tabs>
                <w:tab w:val="left" w:pos="2516"/>
                <w:tab w:val="left" w:pos="4734"/>
              </w:tabs>
              <w:spacing w:before="135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Il periodo di vigenza e l’oggetto del contratto 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coerenti con quanto indicato nella 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tempistica</w:t>
            </w:r>
            <w:r>
              <w:rPr>
                <w:sz w:val="24"/>
              </w:rPr>
              <w:tab/>
              <w:t>indicate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progetto/investimento/riforma e in ogni caso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l’arco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temporale del PNRR?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ind w:right="339"/>
              <w:rPr>
                <w:sz w:val="24"/>
              </w:rPr>
            </w:pPr>
            <w:r>
              <w:rPr>
                <w:sz w:val="24"/>
              </w:rPr>
              <w:t>PNRR approvato dal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</w:p>
          <w:p w:rsidR="00F669B2" w:rsidRDefault="004C6828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CID</w:t>
            </w:r>
          </w:p>
          <w:p w:rsidR="00F669B2" w:rsidRDefault="004C6828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ind w:right="980"/>
              <w:rPr>
                <w:i/>
                <w:sz w:val="24"/>
              </w:rPr>
            </w:pPr>
            <w:r>
              <w:rPr>
                <w:i/>
                <w:sz w:val="24"/>
              </w:rPr>
              <w:t>Operational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Arrangements</w:t>
            </w:r>
            <w:proofErr w:type="spellEnd"/>
          </w:p>
          <w:p w:rsidR="00F669B2" w:rsidRDefault="004C6828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 w:rsidR="00F669B2" w:rsidRDefault="004C6828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approvato</w:t>
            </w:r>
          </w:p>
        </w:tc>
      </w:tr>
      <w:tr w:rsidR="00F669B2">
        <w:trPr>
          <w:trHeight w:val="1416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6"/>
              <w:rPr>
                <w:sz w:val="23"/>
              </w:rPr>
            </w:pPr>
          </w:p>
          <w:p w:rsidR="00F669B2" w:rsidRDefault="004C6828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8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 stato precisato che il pagamento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 spese sostenute dal soggetto attuatore viene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effettuato con risorse del Fondo di Rotazione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l'attuazione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dell’iniziativa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Next</w:t>
            </w:r>
            <w:proofErr w:type="spellEnd"/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Generation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EU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669B2" w:rsidRDefault="004C6828">
            <w:pPr>
              <w:pStyle w:val="TableParagraph"/>
              <w:spacing w:before="1"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Italia?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6"/>
              <w:rPr>
                <w:sz w:val="23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</w:tr>
      <w:tr w:rsidR="00F669B2">
        <w:trPr>
          <w:trHeight w:val="1657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34"/>
              </w:rPr>
            </w:pPr>
          </w:p>
          <w:p w:rsidR="00F669B2" w:rsidRDefault="004C6828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70" w:lineRule="atLeast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L’Appaltatore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costituito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“garanzia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D.lgs. 36/2023 e, ove pertinente, la “garanzia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adempimento”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“garanzia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risoluzione” nel pieno rispetto di quanto 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118 del D.lgs. 36/2023?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36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 w:rsidR="00F669B2" w:rsidRDefault="004C6828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Garanzia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fideiussoria/Cauzione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313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4"/>
              <w:rPr>
                <w:sz w:val="20"/>
              </w:rPr>
            </w:pPr>
          </w:p>
          <w:p w:rsidR="00F669B2" w:rsidRDefault="004C6828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subappalto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interessate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orizzontale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Significant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Harm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(DNSH)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richiamato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dettaglio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programmatici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all’Intervento/Misura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aggiudicazione?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4"/>
              <w:rPr>
                <w:sz w:val="20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</w:tr>
      <w:tr w:rsidR="00F669B2">
        <w:trPr>
          <w:trHeight w:val="4032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33"/>
              </w:rPr>
            </w:pPr>
          </w:p>
          <w:p w:rsidR="00F669B2" w:rsidRDefault="004C6828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appalto,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subappalto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qualsiasi titolo interessate:</w:t>
            </w:r>
          </w:p>
          <w:p w:rsidR="00F669B2" w:rsidRDefault="004C6828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58" w:line="25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sono state inserite specifiche prescrizioni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requisiti / condizionalità così come previsto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bando di gara?</w:t>
            </w:r>
          </w:p>
          <w:p w:rsidR="00F669B2" w:rsidRDefault="004C6828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prevista un’apposita clausola con la quale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l’appaltatore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tracciabilità dei flussi finanziari di cui 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136/2010?</w:t>
            </w:r>
          </w:p>
          <w:p w:rsidR="00F669B2" w:rsidRDefault="004C6828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previsto l’obbligo di presentazione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fattura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</w:p>
          <w:p w:rsidR="00F669B2" w:rsidRDefault="004C6828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economico?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35"/>
              </w:rPr>
            </w:pPr>
          </w:p>
          <w:p w:rsidR="00F669B2" w:rsidRDefault="004C682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 w:rsidR="00F669B2" w:rsidRDefault="004C682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rPr>
                <w:sz w:val="24"/>
              </w:rPr>
            </w:pPr>
            <w:r>
              <w:rPr>
                <w:sz w:val="24"/>
              </w:rPr>
              <w:t>CIG</w:t>
            </w:r>
          </w:p>
          <w:p w:rsidR="00F669B2" w:rsidRDefault="004C682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CUP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5521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riportati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CIG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CUP?</w:t>
            </w:r>
          </w:p>
          <w:p w:rsidR="00F669B2" w:rsidRDefault="004C6828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sono previsti, tra gli obblighi del 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realizzazione/avanzamento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progettuali in coerenza con le tempistiche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cronoprogramma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procedurale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misura?</w:t>
            </w:r>
          </w:p>
          <w:p w:rsidR="00F669B2" w:rsidRDefault="004C6828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è previsto l’inserimento dell’obbligo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 del monitoraggio in itinere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avanzamento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dell’attuazione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 attività per la precoce individuazione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scostamenti?</w:t>
            </w:r>
          </w:p>
          <w:p w:rsidR="00F669B2" w:rsidRDefault="004C6828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</w:tabs>
              <w:spacing w:line="270" w:lineRule="atLeast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l’applicazione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penali/azioni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sanzionatorie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ritardi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realizzazione o per il mancato rilascio degli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rilascio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“prodotti/output”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 al fine di attestare il raggiungimento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 associati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Progetto?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1379"/>
        </w:trPr>
        <w:tc>
          <w:tcPr>
            <w:tcW w:w="713" w:type="dxa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0"/>
              <w:rPr>
                <w:sz w:val="21"/>
              </w:rPr>
            </w:pPr>
          </w:p>
          <w:p w:rsidR="00F669B2" w:rsidRDefault="004C6828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before="162"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 sono previste opportune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verifiche,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dell’appaltatore: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  <w:p w:rsidR="00F669B2" w:rsidRDefault="004C6828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Relazione delle attività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 fase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SAL</w:t>
            </w:r>
          </w:p>
          <w:p w:rsidR="00F669B2" w:rsidRDefault="004C6828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tecnici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</w:p>
        </w:tc>
      </w:tr>
    </w:tbl>
    <w:p w:rsidR="00F669B2" w:rsidRDefault="00F669B2">
      <w:pPr>
        <w:spacing w:line="270" w:lineRule="atLeast"/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 w:rsidR="00F669B2">
        <w:trPr>
          <w:trHeight w:val="1499"/>
        </w:trPr>
        <w:tc>
          <w:tcPr>
            <w:tcW w:w="5808" w:type="dxa"/>
            <w:gridSpan w:val="2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1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198" w:type="dxa"/>
            <w:shd w:val="clear" w:color="auto" w:fill="1F487C"/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9"/>
              </w:rPr>
            </w:pPr>
          </w:p>
          <w:p w:rsidR="00F669B2" w:rsidRDefault="004C6828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 w:rsidR="00F669B2" w:rsidRDefault="00F669B2">
            <w:pPr>
              <w:pStyle w:val="TableParagraph"/>
              <w:rPr>
                <w:sz w:val="26"/>
              </w:rPr>
            </w:pPr>
          </w:p>
          <w:p w:rsidR="00F669B2" w:rsidRDefault="00F669B2">
            <w:pPr>
              <w:pStyle w:val="TableParagraph"/>
              <w:spacing w:before="1"/>
              <w:rPr>
                <w:sz w:val="27"/>
              </w:rPr>
            </w:pPr>
          </w:p>
          <w:p w:rsidR="00F669B2" w:rsidRDefault="004C6828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F669B2">
        <w:trPr>
          <w:trHeight w:val="4627"/>
        </w:trPr>
        <w:tc>
          <w:tcPr>
            <w:tcW w:w="713" w:type="dxa"/>
          </w:tcPr>
          <w:p w:rsidR="00F669B2" w:rsidRDefault="00F669B2">
            <w:pPr>
              <w:pStyle w:val="TableParagraph"/>
            </w:pP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line="259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realizzazione/avanzamento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obblighi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assunti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 contratto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appalto?</w:t>
            </w:r>
          </w:p>
          <w:p w:rsidR="00F669B2" w:rsidRDefault="004C6828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line="259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rilascio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condizionalità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specifiche,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DNSH,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PNRR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requisiti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dalla Misura a cui è associato il progetto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all’indicatore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tagging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digitali?</w:t>
            </w:r>
          </w:p>
          <w:p w:rsidR="00F669B2" w:rsidRDefault="004C6828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line="259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regolarità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vigente?</w:t>
            </w:r>
          </w:p>
          <w:p w:rsidR="00F669B2" w:rsidRDefault="004C6828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ordinari?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ind w:left="274" w:right="701"/>
              <w:rPr>
                <w:sz w:val="24"/>
              </w:rPr>
            </w:pPr>
            <w:r>
              <w:rPr>
                <w:sz w:val="24"/>
              </w:rPr>
              <w:t>assolvimento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DNSH</w:t>
            </w:r>
          </w:p>
        </w:tc>
      </w:tr>
      <w:tr w:rsidR="00F669B2">
        <w:trPr>
          <w:trHeight w:val="755"/>
        </w:trPr>
        <w:tc>
          <w:tcPr>
            <w:tcW w:w="713" w:type="dxa"/>
          </w:tcPr>
          <w:p w:rsidR="00F669B2" w:rsidRDefault="00F669B2">
            <w:pPr>
              <w:pStyle w:val="TableParagraph"/>
              <w:spacing w:before="8"/>
              <w:rPr>
                <w:sz w:val="20"/>
              </w:rPr>
            </w:pPr>
          </w:p>
          <w:p w:rsidR="00F669B2" w:rsidRDefault="004C6828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95" w:type="dxa"/>
          </w:tcPr>
          <w:p w:rsidR="00F669B2" w:rsidRDefault="004C6828">
            <w:pPr>
              <w:pStyle w:val="TableParagraph"/>
              <w:spacing w:line="259" w:lineRule="auto"/>
              <w:ind w:left="72" w:right="58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informativo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informazioni correlate 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stipula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contratto?</w:t>
            </w: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614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198" w:type="dxa"/>
          </w:tcPr>
          <w:p w:rsidR="00F669B2" w:rsidRDefault="00F669B2">
            <w:pPr>
              <w:pStyle w:val="TableParagraph"/>
            </w:pPr>
          </w:p>
        </w:tc>
        <w:tc>
          <w:tcPr>
            <w:tcW w:w="2625" w:type="dxa"/>
          </w:tcPr>
          <w:p w:rsidR="00F669B2" w:rsidRDefault="004C6828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02"/>
              <w:ind w:right="904"/>
              <w:rPr>
                <w:sz w:val="24"/>
              </w:rPr>
            </w:pPr>
            <w:r>
              <w:rPr>
                <w:sz w:val="24"/>
              </w:rPr>
              <w:t>Report sistema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informativo</w:t>
            </w:r>
          </w:p>
        </w:tc>
      </w:tr>
    </w:tbl>
    <w:p w:rsidR="00F669B2" w:rsidRDefault="00F669B2">
      <w:pPr>
        <w:rPr>
          <w:sz w:val="24"/>
        </w:rPr>
        <w:sectPr w:rsidR="00F669B2">
          <w:pgSz w:w="16840" w:h="11910" w:orient="landscape"/>
          <w:pgMar w:top="1600" w:right="900" w:bottom="1100" w:left="880" w:header="3" w:footer="919" w:gutter="0"/>
          <w:cols w:space="720"/>
        </w:sectPr>
      </w:pPr>
    </w:p>
    <w:p w:rsidR="00F669B2" w:rsidRDefault="00F669B2">
      <w:pPr>
        <w:pStyle w:val="Corpotesto"/>
        <w:rPr>
          <w:sz w:val="15"/>
        </w:rPr>
      </w:pPr>
    </w:p>
    <w:tbl>
      <w:tblPr>
        <w:tblStyle w:val="TableNormal"/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1136"/>
        <w:gridCol w:w="9505"/>
      </w:tblGrid>
      <w:tr w:rsidR="00F669B2">
        <w:trPr>
          <w:trHeight w:val="606"/>
        </w:trPr>
        <w:tc>
          <w:tcPr>
            <w:tcW w:w="14460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 w:rsidR="00F669B2" w:rsidRDefault="004C6828">
            <w:pPr>
              <w:pStyle w:val="TableParagraph"/>
              <w:spacing w:before="164"/>
              <w:ind w:left="5906" w:right="5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ESITI</w:t>
            </w:r>
          </w:p>
        </w:tc>
      </w:tr>
      <w:tr w:rsidR="00F669B2">
        <w:trPr>
          <w:trHeight w:val="467"/>
        </w:trPr>
        <w:tc>
          <w:tcPr>
            <w:tcW w:w="3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669B2" w:rsidRDefault="00F669B2">
            <w:pPr>
              <w:pStyle w:val="TableParagraph"/>
              <w:rPr>
                <w:sz w:val="24"/>
              </w:rPr>
            </w:pPr>
          </w:p>
          <w:p w:rsidR="00F669B2" w:rsidRDefault="00F669B2">
            <w:pPr>
              <w:pStyle w:val="TableParagraph"/>
              <w:spacing w:before="2"/>
              <w:rPr>
                <w:sz w:val="27"/>
              </w:rPr>
            </w:pPr>
          </w:p>
          <w:p w:rsidR="00F669B2" w:rsidRDefault="004C6828">
            <w:pPr>
              <w:pStyle w:val="TableParagraph"/>
              <w:spacing w:before="1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Esito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B2" w:rsidRDefault="004C6828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B2" w:rsidRDefault="004C6828">
            <w:pPr>
              <w:pStyle w:val="TableParagraph"/>
              <w:spacing w:before="97"/>
              <w:ind w:left="3238" w:right="3218"/>
              <w:jc w:val="center"/>
              <w:rPr>
                <w:sz w:val="24"/>
              </w:rPr>
            </w:pPr>
            <w:r>
              <w:rPr>
                <w:sz w:val="24"/>
              </w:rPr>
              <w:t>POSITIVO</w:t>
            </w:r>
          </w:p>
        </w:tc>
      </w:tr>
      <w:tr w:rsidR="00F669B2">
        <w:trPr>
          <w:trHeight w:val="469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F669B2" w:rsidRDefault="00F669B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B2" w:rsidRDefault="004C6828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B2" w:rsidRDefault="004C6828">
            <w:pPr>
              <w:pStyle w:val="TableParagraph"/>
              <w:spacing w:before="102"/>
              <w:ind w:left="3238" w:right="3221"/>
              <w:jc w:val="center"/>
              <w:rPr>
                <w:sz w:val="24"/>
              </w:rPr>
            </w:pPr>
            <w:r>
              <w:rPr>
                <w:sz w:val="24"/>
              </w:rPr>
              <w:t>PARZIALMENTE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POSITIVO</w:t>
            </w:r>
          </w:p>
        </w:tc>
      </w:tr>
      <w:tr w:rsidR="00F669B2">
        <w:trPr>
          <w:trHeight w:val="477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F669B2" w:rsidRDefault="00F669B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69B2" w:rsidRDefault="004C6828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</w:tcBorders>
          </w:tcPr>
          <w:p w:rsidR="00F669B2" w:rsidRDefault="004C6828">
            <w:pPr>
              <w:pStyle w:val="TableParagraph"/>
              <w:spacing w:before="102"/>
              <w:ind w:left="3238" w:right="3220"/>
              <w:jc w:val="center"/>
              <w:rPr>
                <w:sz w:val="24"/>
              </w:rPr>
            </w:pPr>
            <w:r>
              <w:rPr>
                <w:sz w:val="24"/>
              </w:rPr>
              <w:t>NEGATIVO</w:t>
            </w:r>
          </w:p>
        </w:tc>
      </w:tr>
      <w:tr w:rsidR="00F669B2">
        <w:trPr>
          <w:trHeight w:val="608"/>
        </w:trPr>
        <w:tc>
          <w:tcPr>
            <w:tcW w:w="14460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 w:rsidR="00F669B2" w:rsidRDefault="004C6828">
            <w:pPr>
              <w:pStyle w:val="TableParagraph"/>
              <w:spacing w:before="166"/>
              <w:ind w:left="5905" w:right="5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</w:t>
            </w:r>
          </w:p>
        </w:tc>
      </w:tr>
      <w:tr w:rsidR="00F669B2">
        <w:trPr>
          <w:trHeight w:val="731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609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F669B2" w:rsidRDefault="004C6828">
            <w:pPr>
              <w:pStyle w:val="TableParagraph"/>
              <w:spacing w:before="164"/>
              <w:ind w:left="5902" w:right="5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Raccomandazioni</w:t>
            </w:r>
          </w:p>
        </w:tc>
      </w:tr>
      <w:tr w:rsidR="00F669B2">
        <w:trPr>
          <w:trHeight w:val="662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669B2" w:rsidRDefault="00F669B2">
            <w:pPr>
              <w:pStyle w:val="TableParagraph"/>
            </w:pPr>
          </w:p>
        </w:tc>
      </w:tr>
      <w:tr w:rsidR="00F669B2">
        <w:trPr>
          <w:trHeight w:val="611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F669B2" w:rsidRDefault="004C6828">
            <w:pPr>
              <w:pStyle w:val="TableParagraph"/>
              <w:spacing w:before="167"/>
              <w:ind w:left="5906" w:right="5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Irregolarità</w:t>
            </w:r>
          </w:p>
        </w:tc>
      </w:tr>
      <w:tr w:rsidR="00F669B2">
        <w:trPr>
          <w:trHeight w:val="808"/>
        </w:trPr>
        <w:tc>
          <w:tcPr>
            <w:tcW w:w="14460" w:type="dxa"/>
            <w:gridSpan w:val="3"/>
            <w:tcBorders>
              <w:top w:val="single" w:sz="4" w:space="0" w:color="000000"/>
            </w:tcBorders>
          </w:tcPr>
          <w:p w:rsidR="00F669B2" w:rsidRDefault="00F669B2">
            <w:pPr>
              <w:pStyle w:val="TableParagraph"/>
            </w:pPr>
          </w:p>
        </w:tc>
      </w:tr>
    </w:tbl>
    <w:p w:rsidR="00F669B2" w:rsidRDefault="00F669B2">
      <w:pPr>
        <w:pStyle w:val="Corpotesto"/>
      </w:pPr>
    </w:p>
    <w:p w:rsidR="00F669B2" w:rsidRDefault="00F669B2">
      <w:pPr>
        <w:pStyle w:val="Corpotesto"/>
        <w:spacing w:before="7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5"/>
        <w:gridCol w:w="6035"/>
      </w:tblGrid>
      <w:tr w:rsidR="00F669B2">
        <w:trPr>
          <w:trHeight w:val="494"/>
        </w:trPr>
        <w:tc>
          <w:tcPr>
            <w:tcW w:w="8565" w:type="dxa"/>
          </w:tcPr>
          <w:p w:rsidR="00F669B2" w:rsidRDefault="004C6828">
            <w:pPr>
              <w:pStyle w:val="TableParagraph"/>
              <w:spacing w:before="1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 controllo:</w:t>
            </w:r>
          </w:p>
        </w:tc>
        <w:tc>
          <w:tcPr>
            <w:tcW w:w="6035" w:type="dxa"/>
          </w:tcPr>
          <w:p w:rsidR="00F669B2" w:rsidRDefault="004C6828">
            <w:pPr>
              <w:pStyle w:val="TableParagraph"/>
              <w:tabs>
                <w:tab w:val="left" w:pos="422"/>
                <w:tab w:val="left" w:pos="848"/>
                <w:tab w:val="left" w:pos="1571"/>
              </w:tabs>
              <w:spacing w:before="15"/>
              <w:ind w:left="6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669B2">
        <w:trPr>
          <w:trHeight w:val="618"/>
        </w:trPr>
        <w:tc>
          <w:tcPr>
            <w:tcW w:w="14600" w:type="dxa"/>
            <w:gridSpan w:val="2"/>
          </w:tcPr>
          <w:p w:rsidR="00F669B2" w:rsidRDefault="004C6828">
            <w:pPr>
              <w:pStyle w:val="TableParagraph"/>
              <w:tabs>
                <w:tab w:val="left" w:pos="7287"/>
              </w:tabs>
              <w:spacing w:before="8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Incaricato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Firma</w:t>
            </w:r>
          </w:p>
        </w:tc>
      </w:tr>
      <w:tr w:rsidR="00F669B2">
        <w:trPr>
          <w:trHeight w:val="558"/>
        </w:trPr>
        <w:tc>
          <w:tcPr>
            <w:tcW w:w="14600" w:type="dxa"/>
            <w:gridSpan w:val="2"/>
          </w:tcPr>
          <w:p w:rsidR="00F669B2" w:rsidRDefault="004C6828">
            <w:pPr>
              <w:pStyle w:val="TableParagraph"/>
              <w:tabs>
                <w:tab w:val="left" w:pos="7222"/>
              </w:tabs>
              <w:spacing w:before="4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Firma</w:t>
            </w:r>
          </w:p>
        </w:tc>
      </w:tr>
    </w:tbl>
    <w:p w:rsidR="004C6828" w:rsidRDefault="004C6828"/>
    <w:sectPr w:rsidR="004C6828">
      <w:pgSz w:w="16840" w:h="11910" w:orient="landscape"/>
      <w:pgMar w:top="1600" w:right="900" w:bottom="1100" w:left="880" w:header="3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2F7" w:rsidRDefault="009142F7">
      <w:r>
        <w:separator/>
      </w:r>
    </w:p>
  </w:endnote>
  <w:endnote w:type="continuationSeparator" w:id="0">
    <w:p w:rsidR="009142F7" w:rsidRDefault="0091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96" w:rsidRDefault="00C338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96" w:rsidRDefault="00C33896">
    <w:pPr>
      <w:pStyle w:val="Pidipagina"/>
    </w:pPr>
    <w:bookmarkStart w:id="0" w:name="_GoBack"/>
    <w:bookmarkEnd w:id="0"/>
    <w:r>
      <w:rPr>
        <w:noProof/>
      </w:rPr>
      <w:drawing>
        <wp:anchor distT="0" distB="0" distL="114300" distR="114300" simplePos="0" relativeHeight="251664896" behindDoc="0" locked="0" layoutInCell="1" allowOverlap="1" wp14:anchorId="4B04DCD9" wp14:editId="149947D4">
          <wp:simplePos x="0" y="0"/>
          <wp:positionH relativeFrom="margin">
            <wp:posOffset>335915</wp:posOffset>
          </wp:positionH>
          <wp:positionV relativeFrom="page">
            <wp:posOffset>10121265</wp:posOffset>
          </wp:positionV>
          <wp:extent cx="6010275" cy="568325"/>
          <wp:effectExtent l="0" t="0" r="9525" b="3175"/>
          <wp:wrapSquare wrapText="bothSides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4" r="134" b="31425"/>
                  <a:stretch/>
                </pic:blipFill>
                <pic:spPr bwMode="auto">
                  <a:xfrm>
                    <a:off x="0" y="0"/>
                    <a:ext cx="601027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163AB671" wp14:editId="6575BE47">
          <wp:simplePos x="0" y="0"/>
          <wp:positionH relativeFrom="column">
            <wp:posOffset>5108575</wp:posOffset>
          </wp:positionH>
          <wp:positionV relativeFrom="paragraph">
            <wp:posOffset>201930</wp:posOffset>
          </wp:positionV>
          <wp:extent cx="836930" cy="285750"/>
          <wp:effectExtent l="0" t="0" r="1270" b="0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ENEO-3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96" w:rsidRDefault="00C3389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2" w:rsidRDefault="008A4601">
    <w:pPr>
      <w:pStyle w:val="Corpotesto"/>
      <w:spacing w:line="14" w:lineRule="aut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CE75739" wp14:editId="2209D91C">
          <wp:simplePos x="0" y="0"/>
          <wp:positionH relativeFrom="column">
            <wp:posOffset>4927600</wp:posOffset>
          </wp:positionH>
          <wp:positionV relativeFrom="paragraph">
            <wp:posOffset>77470</wp:posOffset>
          </wp:positionV>
          <wp:extent cx="836930" cy="285750"/>
          <wp:effectExtent l="0" t="0" r="127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ENEO-3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8C2E7A2" wp14:editId="183D1AE7">
          <wp:simplePos x="0" y="0"/>
          <wp:positionH relativeFrom="margin">
            <wp:posOffset>0</wp:posOffset>
          </wp:positionH>
          <wp:positionV relativeFrom="margin">
            <wp:posOffset>5859145</wp:posOffset>
          </wp:positionV>
          <wp:extent cx="6172200" cy="584200"/>
          <wp:effectExtent l="0" t="0" r="0" b="635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4" r="134" b="31425"/>
                  <a:stretch/>
                </pic:blipFill>
                <pic:spPr bwMode="auto">
                  <a:xfrm>
                    <a:off x="0" y="0"/>
                    <a:ext cx="6172200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43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9636125</wp:posOffset>
              </wp:positionH>
              <wp:positionV relativeFrom="page">
                <wp:posOffset>6786245</wp:posOffset>
              </wp:positionV>
              <wp:extent cx="195580" cy="168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9B2" w:rsidRDefault="004C6828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58.75pt;margin-top:534.35pt;width:15.4pt;height:1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mn1qgIAAKg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" filled="f" stroked="f">
              <v:textbox inset="0,0,0,0">
                <w:txbxContent>
                  <w:p w:rsidR="00F669B2" w:rsidRDefault="004C6828">
                    <w:pPr>
                      <w:pStyle w:val="Corpotesto"/>
                      <w:spacing w:line="264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2F7" w:rsidRDefault="009142F7">
      <w:r>
        <w:separator/>
      </w:r>
    </w:p>
  </w:footnote>
  <w:footnote w:type="continuationSeparator" w:id="0">
    <w:p w:rsidR="009142F7" w:rsidRDefault="0091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96" w:rsidRDefault="00C33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96" w:rsidRDefault="00C338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896" w:rsidRDefault="00C33896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2" w:rsidRDefault="004C6828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113742</wp:posOffset>
          </wp:positionH>
          <wp:positionV relativeFrom="page">
            <wp:posOffset>1932</wp:posOffset>
          </wp:positionV>
          <wp:extent cx="1174411" cy="101853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4411" cy="1018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988"/>
    <w:multiLevelType w:val="hybridMultilevel"/>
    <w:tmpl w:val="F926EEE4"/>
    <w:lvl w:ilvl="0" w:tplc="38C8C70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652EEA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34B435DE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AEA7DC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6EA2B472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0502575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719CCAC4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4CB06B8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C66A770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F224E6"/>
    <w:multiLevelType w:val="hybridMultilevel"/>
    <w:tmpl w:val="738E67F2"/>
    <w:lvl w:ilvl="0" w:tplc="096CC740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7869EE8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CE0AF1C0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F22640EE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6F3A71B8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1494CE62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3D80AD22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84D68A1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2CB230FE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02F5300F"/>
    <w:multiLevelType w:val="hybridMultilevel"/>
    <w:tmpl w:val="F1785122"/>
    <w:lvl w:ilvl="0" w:tplc="E3F48276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F6A858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9EB04B1C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50A4B8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642C89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0712A11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404C31B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80D0110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E592A7D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38659D6"/>
    <w:multiLevelType w:val="hybridMultilevel"/>
    <w:tmpl w:val="6786DDCA"/>
    <w:lvl w:ilvl="0" w:tplc="3052456C">
      <w:start w:val="1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E96CE00">
      <w:start w:val="1"/>
      <w:numFmt w:val="decimal"/>
      <w:lvlText w:val="%2)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EF0733E">
      <w:numFmt w:val="bullet"/>
      <w:lvlText w:val="•"/>
      <w:lvlJc w:val="left"/>
      <w:pPr>
        <w:ind w:left="1436" w:hanging="360"/>
      </w:pPr>
      <w:rPr>
        <w:rFonts w:hint="default"/>
        <w:lang w:val="it-IT" w:eastAsia="en-US" w:bidi="ar-SA"/>
      </w:rPr>
    </w:lvl>
    <w:lvl w:ilvl="3" w:tplc="9DBCABD0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4" w:tplc="C348267E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5" w:tplc="173A8BAC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6" w:tplc="C6262446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7" w:tplc="06DEE0AC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 w:tplc="C30E904C">
      <w:numFmt w:val="bullet"/>
      <w:lvlText w:val="•"/>
      <w:lvlJc w:val="left"/>
      <w:pPr>
        <w:ind w:left="41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46B1D31"/>
    <w:multiLevelType w:val="hybridMultilevel"/>
    <w:tmpl w:val="30269924"/>
    <w:lvl w:ilvl="0" w:tplc="6FCA07B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596F60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542CA8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E7E041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B04AAD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2B098A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0BCED8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650605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4B633B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" w15:restartNumberingAfterBreak="0">
    <w:nsid w:val="058C0A8A"/>
    <w:multiLevelType w:val="hybridMultilevel"/>
    <w:tmpl w:val="FC144E3A"/>
    <w:lvl w:ilvl="0" w:tplc="8EDAAD68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0BE857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865AB852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BB0C7278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F23C9ECE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E37CB272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34389AEC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B67420F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2DB26D08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6" w15:restartNumberingAfterBreak="0">
    <w:nsid w:val="068C6215"/>
    <w:multiLevelType w:val="hybridMultilevel"/>
    <w:tmpl w:val="F226643C"/>
    <w:lvl w:ilvl="0" w:tplc="E5FCA5B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AE947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5348D2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B761B1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91A0D1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D524FA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C2A8FD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59887E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E74420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" w15:restartNumberingAfterBreak="0">
    <w:nsid w:val="07EA3ACF"/>
    <w:multiLevelType w:val="hybridMultilevel"/>
    <w:tmpl w:val="9E20A9C6"/>
    <w:lvl w:ilvl="0" w:tplc="AB9285A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FF0926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F8D0D61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1F0C5EE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0698478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8BA6EBD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231438F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A7B2092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80A848D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D0E0520"/>
    <w:multiLevelType w:val="hybridMultilevel"/>
    <w:tmpl w:val="7A581A22"/>
    <w:lvl w:ilvl="0" w:tplc="FE50EE6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574CD1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FB6AAF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B56E5F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DFA3B1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57CDB8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93E67CEA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CFC536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5212F79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" w15:restartNumberingAfterBreak="0">
    <w:nsid w:val="0DE54EFD"/>
    <w:multiLevelType w:val="hybridMultilevel"/>
    <w:tmpl w:val="10587890"/>
    <w:lvl w:ilvl="0" w:tplc="B4AA8C0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574E9E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7D2D3C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21670E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AAC1B0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5B6ACD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3A66FA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948155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CD6AD85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" w15:restartNumberingAfterBreak="0">
    <w:nsid w:val="0E8126CA"/>
    <w:multiLevelType w:val="hybridMultilevel"/>
    <w:tmpl w:val="94B6A07E"/>
    <w:lvl w:ilvl="0" w:tplc="8716DB00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AE0C49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ADC6390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B3EA7C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092272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69E75C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44A4C0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F0ABFB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24C270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1" w15:restartNumberingAfterBreak="0">
    <w:nsid w:val="14386F42"/>
    <w:multiLevelType w:val="hybridMultilevel"/>
    <w:tmpl w:val="1766FC0A"/>
    <w:lvl w:ilvl="0" w:tplc="8EE80250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6D66B1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42B69D8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A51C8C7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5C2209D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ECA04BB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F3C5B1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E00957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936D88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2" w15:restartNumberingAfterBreak="0">
    <w:nsid w:val="143A2828"/>
    <w:multiLevelType w:val="hybridMultilevel"/>
    <w:tmpl w:val="8C620804"/>
    <w:lvl w:ilvl="0" w:tplc="E7BA660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4A4161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14E060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3B2B5F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07C8C95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56C7C6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E26CAE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63C7B6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851ADFC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152C7EC8"/>
    <w:multiLevelType w:val="hybridMultilevel"/>
    <w:tmpl w:val="1012D278"/>
    <w:lvl w:ilvl="0" w:tplc="D9DEB79C">
      <w:start w:val="1"/>
      <w:numFmt w:val="lowerLetter"/>
      <w:lvlText w:val="%1)"/>
      <w:lvlJc w:val="left"/>
      <w:pPr>
        <w:ind w:left="784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B9C09F8"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 w:tplc="B0589838"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 w:tplc="2918C9C8"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 w:tplc="75548662"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 w:tplc="BE7086C8"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 w:tplc="15DA9E7A"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 w:tplc="5036B5C8"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 w:tplc="2F00A102"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1873350D"/>
    <w:multiLevelType w:val="hybridMultilevel"/>
    <w:tmpl w:val="D806DBDE"/>
    <w:lvl w:ilvl="0" w:tplc="5A7E038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09C0ED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BA0423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F529B9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34E82F4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13CF84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E4DA0DA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310CD4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A566D72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18C313BA"/>
    <w:multiLevelType w:val="hybridMultilevel"/>
    <w:tmpl w:val="EE78148A"/>
    <w:lvl w:ilvl="0" w:tplc="4D3A33B4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E66DB9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92E620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3FD435E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634B1A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20A4E3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BFCB38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71239A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169E219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6" w15:restartNumberingAfterBreak="0">
    <w:nsid w:val="1A22344C"/>
    <w:multiLevelType w:val="hybridMultilevel"/>
    <w:tmpl w:val="1FF0C4FE"/>
    <w:lvl w:ilvl="0" w:tplc="DB3C44C0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6F24AC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BC8E36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A21EE3D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7D92F26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4F6BC0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3EEC73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C4C66E5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7CEB11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7" w15:restartNumberingAfterBreak="0">
    <w:nsid w:val="1A294013"/>
    <w:multiLevelType w:val="hybridMultilevel"/>
    <w:tmpl w:val="B560D26A"/>
    <w:lvl w:ilvl="0" w:tplc="E3CA49CA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F1C64B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26864E3C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BDB8E9C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180CC6B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039E124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6C82413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405A4E1C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DECCE6D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1A456D00"/>
    <w:multiLevelType w:val="hybridMultilevel"/>
    <w:tmpl w:val="E2C2EDD4"/>
    <w:lvl w:ilvl="0" w:tplc="7C0072D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E1EA85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72C164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7226CD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5F5CBFB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9A4FB6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183CF6C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428823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A9A368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9" w15:restartNumberingAfterBreak="0">
    <w:nsid w:val="1B122B00"/>
    <w:multiLevelType w:val="hybridMultilevel"/>
    <w:tmpl w:val="A9E6729C"/>
    <w:lvl w:ilvl="0" w:tplc="5BEA8BDE">
      <w:start w:val="1"/>
      <w:numFmt w:val="lowerLetter"/>
      <w:lvlText w:val="%1)"/>
      <w:lvlJc w:val="left"/>
      <w:pPr>
        <w:ind w:left="79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542C93C">
      <w:numFmt w:val="bullet"/>
      <w:lvlText w:val="•"/>
      <w:lvlJc w:val="left"/>
      <w:pPr>
        <w:ind w:left="1228" w:hanging="420"/>
      </w:pPr>
      <w:rPr>
        <w:rFonts w:hint="default"/>
        <w:lang w:val="it-IT" w:eastAsia="en-US" w:bidi="ar-SA"/>
      </w:rPr>
    </w:lvl>
    <w:lvl w:ilvl="2" w:tplc="ADA079DC">
      <w:numFmt w:val="bullet"/>
      <w:lvlText w:val="•"/>
      <w:lvlJc w:val="left"/>
      <w:pPr>
        <w:ind w:left="1657" w:hanging="420"/>
      </w:pPr>
      <w:rPr>
        <w:rFonts w:hint="default"/>
        <w:lang w:val="it-IT" w:eastAsia="en-US" w:bidi="ar-SA"/>
      </w:rPr>
    </w:lvl>
    <w:lvl w:ilvl="3" w:tplc="78061630">
      <w:numFmt w:val="bullet"/>
      <w:lvlText w:val="•"/>
      <w:lvlJc w:val="left"/>
      <w:pPr>
        <w:ind w:left="2085" w:hanging="420"/>
      </w:pPr>
      <w:rPr>
        <w:rFonts w:hint="default"/>
        <w:lang w:val="it-IT" w:eastAsia="en-US" w:bidi="ar-SA"/>
      </w:rPr>
    </w:lvl>
    <w:lvl w:ilvl="4" w:tplc="888CCAFA">
      <w:numFmt w:val="bullet"/>
      <w:lvlText w:val="•"/>
      <w:lvlJc w:val="left"/>
      <w:pPr>
        <w:ind w:left="2514" w:hanging="420"/>
      </w:pPr>
      <w:rPr>
        <w:rFonts w:hint="default"/>
        <w:lang w:val="it-IT" w:eastAsia="en-US" w:bidi="ar-SA"/>
      </w:rPr>
    </w:lvl>
    <w:lvl w:ilvl="5" w:tplc="56160834">
      <w:numFmt w:val="bullet"/>
      <w:lvlText w:val="•"/>
      <w:lvlJc w:val="left"/>
      <w:pPr>
        <w:ind w:left="2942" w:hanging="420"/>
      </w:pPr>
      <w:rPr>
        <w:rFonts w:hint="default"/>
        <w:lang w:val="it-IT" w:eastAsia="en-US" w:bidi="ar-SA"/>
      </w:rPr>
    </w:lvl>
    <w:lvl w:ilvl="6" w:tplc="FE0831A2">
      <w:numFmt w:val="bullet"/>
      <w:lvlText w:val="•"/>
      <w:lvlJc w:val="left"/>
      <w:pPr>
        <w:ind w:left="3371" w:hanging="420"/>
      </w:pPr>
      <w:rPr>
        <w:rFonts w:hint="default"/>
        <w:lang w:val="it-IT" w:eastAsia="en-US" w:bidi="ar-SA"/>
      </w:rPr>
    </w:lvl>
    <w:lvl w:ilvl="7" w:tplc="7F30D914">
      <w:numFmt w:val="bullet"/>
      <w:lvlText w:val="•"/>
      <w:lvlJc w:val="left"/>
      <w:pPr>
        <w:ind w:left="3799" w:hanging="420"/>
      </w:pPr>
      <w:rPr>
        <w:rFonts w:hint="default"/>
        <w:lang w:val="it-IT" w:eastAsia="en-US" w:bidi="ar-SA"/>
      </w:rPr>
    </w:lvl>
    <w:lvl w:ilvl="8" w:tplc="8A042622">
      <w:numFmt w:val="bullet"/>
      <w:lvlText w:val="•"/>
      <w:lvlJc w:val="left"/>
      <w:pPr>
        <w:ind w:left="4228" w:hanging="420"/>
      </w:pPr>
      <w:rPr>
        <w:rFonts w:hint="default"/>
        <w:lang w:val="it-IT" w:eastAsia="en-US" w:bidi="ar-SA"/>
      </w:rPr>
    </w:lvl>
  </w:abstractNum>
  <w:abstractNum w:abstractNumId="20" w15:restartNumberingAfterBreak="0">
    <w:nsid w:val="1B2B6533"/>
    <w:multiLevelType w:val="hybridMultilevel"/>
    <w:tmpl w:val="2D3E2266"/>
    <w:lvl w:ilvl="0" w:tplc="1CD808F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B7C757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9F4064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F46C65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C6624E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6EA7D1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376D44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C7325C1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64E525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1" w15:restartNumberingAfterBreak="0">
    <w:nsid w:val="1C06553C"/>
    <w:multiLevelType w:val="hybridMultilevel"/>
    <w:tmpl w:val="587C1D7A"/>
    <w:lvl w:ilvl="0" w:tplc="4BB83766">
      <w:start w:val="6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C8587A1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1DB87EF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4268F210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130624A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7BC0FBE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772E87DE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D1621C4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49C801B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1D004CD8"/>
    <w:multiLevelType w:val="hybridMultilevel"/>
    <w:tmpl w:val="9DA8BFC6"/>
    <w:lvl w:ilvl="0" w:tplc="B0BCA3A6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426348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20FCD99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4E8834E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56F8005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5CD012C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3E2C6AC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9C40B6A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1C065B9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1EAF4728"/>
    <w:multiLevelType w:val="hybridMultilevel"/>
    <w:tmpl w:val="3F24BEB0"/>
    <w:lvl w:ilvl="0" w:tplc="E1922ADA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424268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73F4EB6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C1EBA5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C688E9F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DCE4C56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47D65FD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015C74F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295E4E9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2080141C"/>
    <w:multiLevelType w:val="hybridMultilevel"/>
    <w:tmpl w:val="759E9FCA"/>
    <w:lvl w:ilvl="0" w:tplc="74CA0432">
      <w:numFmt w:val="bullet"/>
      <w:lvlText w:val=""/>
      <w:lvlJc w:val="left"/>
      <w:pPr>
        <w:ind w:left="275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E502FD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922C12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2E0204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48A118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23D2711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17F80E6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D2A4866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2A8377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5" w15:restartNumberingAfterBreak="0">
    <w:nsid w:val="209D6C6C"/>
    <w:multiLevelType w:val="hybridMultilevel"/>
    <w:tmpl w:val="577C9370"/>
    <w:lvl w:ilvl="0" w:tplc="97B0DC1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9504A6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CA02C7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330CAF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B444A6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A3BA825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B8F2D59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14E99F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B64083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6" w15:restartNumberingAfterBreak="0">
    <w:nsid w:val="20A877C0"/>
    <w:multiLevelType w:val="hybridMultilevel"/>
    <w:tmpl w:val="8E8ACBEC"/>
    <w:lvl w:ilvl="0" w:tplc="BE34625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98A897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04443E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19C820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AA6B8E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F8B85BC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BFACB4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EAC380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C5C76F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7" w15:restartNumberingAfterBreak="0">
    <w:nsid w:val="21627208"/>
    <w:multiLevelType w:val="hybridMultilevel"/>
    <w:tmpl w:val="C26C43B8"/>
    <w:lvl w:ilvl="0" w:tplc="75BE72C8">
      <w:start w:val="3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0ECACF6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ED98984E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96A4B4F0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 w:tplc="03AE6986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 w:tplc="A04642A6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594C0CC4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 w:tplc="06703EB2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 w:tplc="B6D495D0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217D7637"/>
    <w:multiLevelType w:val="hybridMultilevel"/>
    <w:tmpl w:val="EEE67300"/>
    <w:lvl w:ilvl="0" w:tplc="286E5B0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5E3C9BC2">
      <w:start w:val="1"/>
      <w:numFmt w:val="decimal"/>
      <w:lvlText w:val="%2)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E63AEE3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C07E5ACE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4" w:tplc="F424BD06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 w:tplc="028050BA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6" w:tplc="65CCCA7A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7" w:tplc="22683A08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8" w:tplc="D84468BC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25D753E6"/>
    <w:multiLevelType w:val="hybridMultilevel"/>
    <w:tmpl w:val="E612FE42"/>
    <w:lvl w:ilvl="0" w:tplc="B4C2186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3CCA5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8942B7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1DC2F51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F6DCFD4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47E1D9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DB07B8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996CB7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F6B41B9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0" w15:restartNumberingAfterBreak="0">
    <w:nsid w:val="27592F7C"/>
    <w:multiLevelType w:val="hybridMultilevel"/>
    <w:tmpl w:val="BA9447C0"/>
    <w:lvl w:ilvl="0" w:tplc="E17CF03A">
      <w:start w:val="1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8989380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31329212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53D0C6E0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 w:tplc="FB2C7F0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 w:tplc="E22E7C98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4AEEDAEA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 w:tplc="F82A2F20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 w:tplc="453A406E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27D84E6F"/>
    <w:multiLevelType w:val="hybridMultilevel"/>
    <w:tmpl w:val="77D6B190"/>
    <w:lvl w:ilvl="0" w:tplc="5732AD50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6A2572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C4E6DE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54824F5A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C2D2AD1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C0DA17B0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2978458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7458E5B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3240408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29183B26"/>
    <w:multiLevelType w:val="hybridMultilevel"/>
    <w:tmpl w:val="E6028592"/>
    <w:lvl w:ilvl="0" w:tplc="D25EFA08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AED6B51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428280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D8A2484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472CDA2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8E806EF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5566BA0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89285E8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35FA356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29432D39"/>
    <w:multiLevelType w:val="hybridMultilevel"/>
    <w:tmpl w:val="3E103BA8"/>
    <w:lvl w:ilvl="0" w:tplc="14240D16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9740896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AE103370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B66A738E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76528E5C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E418FAA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A582F5A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DF70917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34C8578C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34" w15:restartNumberingAfterBreak="0">
    <w:nsid w:val="29AF6901"/>
    <w:multiLevelType w:val="hybridMultilevel"/>
    <w:tmpl w:val="1AC09EC6"/>
    <w:lvl w:ilvl="0" w:tplc="8FC283D0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BC8BE6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2D268E5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5F6E574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78ACC6E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51DCF8A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4F5872C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9000E34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0F76A4C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2AFD5514"/>
    <w:multiLevelType w:val="hybridMultilevel"/>
    <w:tmpl w:val="42AAF8E6"/>
    <w:lvl w:ilvl="0" w:tplc="34C4BA0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88237F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13945FD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EF2DE2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FF7CEBC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323A596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E74A9FF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47089B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54E1F7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6" w15:restartNumberingAfterBreak="0">
    <w:nsid w:val="2BB90C23"/>
    <w:multiLevelType w:val="hybridMultilevel"/>
    <w:tmpl w:val="823A8026"/>
    <w:lvl w:ilvl="0" w:tplc="BB2068D6">
      <w:start w:val="1"/>
      <w:numFmt w:val="lowerLetter"/>
      <w:lvlText w:val="%1)"/>
      <w:lvlJc w:val="left"/>
      <w:pPr>
        <w:ind w:left="784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5B508C0C"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 w:tplc="28301356"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 w:tplc="24006120"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 w:tplc="A0B6CE1C"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 w:tplc="AC248548"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 w:tplc="7E6EE30C"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 w:tplc="E3084FDE"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 w:tplc="4866DDD4"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37" w15:restartNumberingAfterBreak="0">
    <w:nsid w:val="2C5459A0"/>
    <w:multiLevelType w:val="hybridMultilevel"/>
    <w:tmpl w:val="1918225C"/>
    <w:lvl w:ilvl="0" w:tplc="A9EEA280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AEA7A0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E1A86B66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A7D4F04A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F488BDD8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8A58DCEC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0D9C772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D670211E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CD803E76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38" w15:restartNumberingAfterBreak="0">
    <w:nsid w:val="2C7C5F89"/>
    <w:multiLevelType w:val="hybridMultilevel"/>
    <w:tmpl w:val="B6AA4E46"/>
    <w:lvl w:ilvl="0" w:tplc="47FE696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B47EF47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DCC2C2FC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E286ABD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D538747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3186709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F14C79F2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DD882D1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FE68973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2CD3637A"/>
    <w:multiLevelType w:val="hybridMultilevel"/>
    <w:tmpl w:val="0172DC3C"/>
    <w:lvl w:ilvl="0" w:tplc="7FF8D88C">
      <w:start w:val="1"/>
      <w:numFmt w:val="lowerLetter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1FC073EC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2" w:tplc="83E444E2"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3" w:tplc="E6FC03A8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4" w:tplc="B5B68DB4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5" w:tplc="D0F87842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 w:tplc="0D8026F2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7" w:tplc="8F646F98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8" w:tplc="A6B853FC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2E117A74"/>
    <w:multiLevelType w:val="hybridMultilevel"/>
    <w:tmpl w:val="312817D0"/>
    <w:lvl w:ilvl="0" w:tplc="FD1CC920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AF004CE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9064D4EC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17009F1A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368C00CC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EEFCD878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1DEC6002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86DC37AA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C876EE88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41" w15:restartNumberingAfterBreak="0">
    <w:nsid w:val="2E176137"/>
    <w:multiLevelType w:val="hybridMultilevel"/>
    <w:tmpl w:val="73C4C9F8"/>
    <w:lvl w:ilvl="0" w:tplc="B87E4B60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A86D09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FAC84ED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C7A6254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B896FB4A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E69A24E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190A193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9D346E5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59B02EAC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2EB34E0A"/>
    <w:multiLevelType w:val="hybridMultilevel"/>
    <w:tmpl w:val="57F85F2A"/>
    <w:lvl w:ilvl="0" w:tplc="368AA0C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72EDA7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954C81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21E4DE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1D0682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3FCAF1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F7A7B0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2C2B3D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5EBCC94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3" w15:restartNumberingAfterBreak="0">
    <w:nsid w:val="2F631F6E"/>
    <w:multiLevelType w:val="hybridMultilevel"/>
    <w:tmpl w:val="D7B0F61C"/>
    <w:lvl w:ilvl="0" w:tplc="1DC21DE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8E8C19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94C4F1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D402DFC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05F4B6F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C072849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5DE48FE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6BEC1C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4342ACC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4" w15:restartNumberingAfterBreak="0">
    <w:nsid w:val="3079581A"/>
    <w:multiLevelType w:val="hybridMultilevel"/>
    <w:tmpl w:val="63EA6BEE"/>
    <w:lvl w:ilvl="0" w:tplc="EAFA08F6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6D06B52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B4940B02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C5C80CE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DD2EB156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B0009B78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BD34E372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47BEA21C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A7306E7E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45" w15:restartNumberingAfterBreak="0">
    <w:nsid w:val="31A70164"/>
    <w:multiLevelType w:val="hybridMultilevel"/>
    <w:tmpl w:val="0F44127E"/>
    <w:lvl w:ilvl="0" w:tplc="DDD602E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ED251F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B56460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253AA04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5FB8694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7268A2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97CB99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928C80B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12D85B6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6" w15:restartNumberingAfterBreak="0">
    <w:nsid w:val="32A77BC9"/>
    <w:multiLevelType w:val="hybridMultilevel"/>
    <w:tmpl w:val="25B01926"/>
    <w:lvl w:ilvl="0" w:tplc="1C80BA68">
      <w:numFmt w:val="bullet"/>
      <w:lvlText w:val="□"/>
      <w:lvlJc w:val="left"/>
      <w:pPr>
        <w:ind w:left="27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0CC5FA0">
      <w:numFmt w:val="bullet"/>
      <w:lvlText w:val="•"/>
      <w:lvlJc w:val="left"/>
      <w:pPr>
        <w:ind w:left="988" w:hanging="204"/>
      </w:pPr>
      <w:rPr>
        <w:rFonts w:hint="default"/>
        <w:lang w:val="it-IT" w:eastAsia="en-US" w:bidi="ar-SA"/>
      </w:rPr>
    </w:lvl>
    <w:lvl w:ilvl="2" w:tplc="E536FD4A">
      <w:numFmt w:val="bullet"/>
      <w:lvlText w:val="•"/>
      <w:lvlJc w:val="left"/>
      <w:pPr>
        <w:ind w:left="1696" w:hanging="204"/>
      </w:pPr>
      <w:rPr>
        <w:rFonts w:hint="default"/>
        <w:lang w:val="it-IT" w:eastAsia="en-US" w:bidi="ar-SA"/>
      </w:rPr>
    </w:lvl>
    <w:lvl w:ilvl="3" w:tplc="A6F21292">
      <w:numFmt w:val="bullet"/>
      <w:lvlText w:val="•"/>
      <w:lvlJc w:val="left"/>
      <w:pPr>
        <w:ind w:left="2404" w:hanging="204"/>
      </w:pPr>
      <w:rPr>
        <w:rFonts w:hint="default"/>
        <w:lang w:val="it-IT" w:eastAsia="en-US" w:bidi="ar-SA"/>
      </w:rPr>
    </w:lvl>
    <w:lvl w:ilvl="4" w:tplc="EF5C4038">
      <w:numFmt w:val="bullet"/>
      <w:lvlText w:val="•"/>
      <w:lvlJc w:val="left"/>
      <w:pPr>
        <w:ind w:left="3112" w:hanging="204"/>
      </w:pPr>
      <w:rPr>
        <w:rFonts w:hint="default"/>
        <w:lang w:val="it-IT" w:eastAsia="en-US" w:bidi="ar-SA"/>
      </w:rPr>
    </w:lvl>
    <w:lvl w:ilvl="5" w:tplc="1C0A29A4">
      <w:numFmt w:val="bullet"/>
      <w:lvlText w:val="•"/>
      <w:lvlJc w:val="left"/>
      <w:pPr>
        <w:ind w:left="3821" w:hanging="204"/>
      </w:pPr>
      <w:rPr>
        <w:rFonts w:hint="default"/>
        <w:lang w:val="it-IT" w:eastAsia="en-US" w:bidi="ar-SA"/>
      </w:rPr>
    </w:lvl>
    <w:lvl w:ilvl="6" w:tplc="D7FEC114">
      <w:numFmt w:val="bullet"/>
      <w:lvlText w:val="•"/>
      <w:lvlJc w:val="left"/>
      <w:pPr>
        <w:ind w:left="4529" w:hanging="204"/>
      </w:pPr>
      <w:rPr>
        <w:rFonts w:hint="default"/>
        <w:lang w:val="it-IT" w:eastAsia="en-US" w:bidi="ar-SA"/>
      </w:rPr>
    </w:lvl>
    <w:lvl w:ilvl="7" w:tplc="AA5406CA">
      <w:numFmt w:val="bullet"/>
      <w:lvlText w:val="•"/>
      <w:lvlJc w:val="left"/>
      <w:pPr>
        <w:ind w:left="5237" w:hanging="204"/>
      </w:pPr>
      <w:rPr>
        <w:rFonts w:hint="default"/>
        <w:lang w:val="it-IT" w:eastAsia="en-US" w:bidi="ar-SA"/>
      </w:rPr>
    </w:lvl>
    <w:lvl w:ilvl="8" w:tplc="CA54B406">
      <w:numFmt w:val="bullet"/>
      <w:lvlText w:val="•"/>
      <w:lvlJc w:val="left"/>
      <w:pPr>
        <w:ind w:left="5945" w:hanging="204"/>
      </w:pPr>
      <w:rPr>
        <w:rFonts w:hint="default"/>
        <w:lang w:val="it-IT" w:eastAsia="en-US" w:bidi="ar-SA"/>
      </w:rPr>
    </w:lvl>
  </w:abstractNum>
  <w:abstractNum w:abstractNumId="47" w15:restartNumberingAfterBreak="0">
    <w:nsid w:val="332B3472"/>
    <w:multiLevelType w:val="hybridMultilevel"/>
    <w:tmpl w:val="5B4A95D8"/>
    <w:lvl w:ilvl="0" w:tplc="05C6C350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7C2D3FC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1DD03F50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35D22846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4CCEFDD4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37287C42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92483990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D6C02CA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85C41F4C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48" w15:restartNumberingAfterBreak="0">
    <w:nsid w:val="371F642A"/>
    <w:multiLevelType w:val="hybridMultilevel"/>
    <w:tmpl w:val="C66CC1B0"/>
    <w:lvl w:ilvl="0" w:tplc="24D8BB46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EAE4EF0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C53E9220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74CC4884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69348CFC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3E747164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A07C3AA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8AF4258C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DE90F30E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3848717D"/>
    <w:multiLevelType w:val="hybridMultilevel"/>
    <w:tmpl w:val="43BE62D8"/>
    <w:lvl w:ilvl="0" w:tplc="58C63DD6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71C2B8A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AA60D00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8EFE4888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EA8E034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0768949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6F64BD6C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74B6D7F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C826F4A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0" w15:restartNumberingAfterBreak="0">
    <w:nsid w:val="39D86021"/>
    <w:multiLevelType w:val="hybridMultilevel"/>
    <w:tmpl w:val="326CDAE4"/>
    <w:lvl w:ilvl="0" w:tplc="04B6FFC0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8A114E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3C424418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D32A82B6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08446C0E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D24C4E18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3E8CD61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E00A9444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7E6A2C42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51" w15:restartNumberingAfterBreak="0">
    <w:nsid w:val="3A812FD7"/>
    <w:multiLevelType w:val="hybridMultilevel"/>
    <w:tmpl w:val="21621646"/>
    <w:lvl w:ilvl="0" w:tplc="C2000BF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78A7F6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44ACD7B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9F6B12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25C35B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E0A4EE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97EF4C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688A11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2E8E1C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2" w15:restartNumberingAfterBreak="0">
    <w:nsid w:val="3DA059DB"/>
    <w:multiLevelType w:val="hybridMultilevel"/>
    <w:tmpl w:val="F9805A0A"/>
    <w:lvl w:ilvl="0" w:tplc="86C2640A">
      <w:start w:val="3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78E454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2142F4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42E6F8C2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CA52243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BBCE59E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36C81DB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51D2727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79E4C396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3" w15:restartNumberingAfterBreak="0">
    <w:nsid w:val="3DF22401"/>
    <w:multiLevelType w:val="hybridMultilevel"/>
    <w:tmpl w:val="E1C836B6"/>
    <w:lvl w:ilvl="0" w:tplc="428C483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8027EA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8EA2484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40C456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C64198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2CEC27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EDA9AE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2D7EC34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604A64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4" w15:restartNumberingAfterBreak="0">
    <w:nsid w:val="402B6B5D"/>
    <w:multiLevelType w:val="hybridMultilevel"/>
    <w:tmpl w:val="2E12E64A"/>
    <w:lvl w:ilvl="0" w:tplc="5866ABF8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D94C31C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BDFAA84A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BA143DE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DBCA9636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048A9454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E4C601E2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8A1E3FA6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24568276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55" w15:restartNumberingAfterBreak="0">
    <w:nsid w:val="40F9571D"/>
    <w:multiLevelType w:val="hybridMultilevel"/>
    <w:tmpl w:val="6FA6B3F4"/>
    <w:lvl w:ilvl="0" w:tplc="059EC0A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490B04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718C6E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B00799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7143DC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1D165D6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0D42D5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D0EC951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22C42EE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6" w15:restartNumberingAfterBreak="0">
    <w:nsid w:val="420B5ED6"/>
    <w:multiLevelType w:val="hybridMultilevel"/>
    <w:tmpl w:val="E05A7A1C"/>
    <w:lvl w:ilvl="0" w:tplc="0ED09FD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E1A9016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550246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0DDC22D6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F190D21A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D29C243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1DC2F55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A6825BB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9ACA9CE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7" w15:restartNumberingAfterBreak="0">
    <w:nsid w:val="425755D1"/>
    <w:multiLevelType w:val="hybridMultilevel"/>
    <w:tmpl w:val="DCCE4D94"/>
    <w:lvl w:ilvl="0" w:tplc="B5365A64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6107EA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3BC524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9E0E9D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834C2E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D12048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AF6F99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76A741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A68CC21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8" w15:restartNumberingAfterBreak="0">
    <w:nsid w:val="47E90179"/>
    <w:multiLevelType w:val="hybridMultilevel"/>
    <w:tmpl w:val="5204CE0E"/>
    <w:lvl w:ilvl="0" w:tplc="9716C90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E2A12E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922E81F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6FCAFB1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F6A15F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618AB8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18E2ED6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A564880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E252271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9" w15:restartNumberingAfterBreak="0">
    <w:nsid w:val="48354B01"/>
    <w:multiLevelType w:val="hybridMultilevel"/>
    <w:tmpl w:val="63AE70AA"/>
    <w:lvl w:ilvl="0" w:tplc="B6A6926A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F4C5D9C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9906E96C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611E2480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B1DCC70C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AA20197C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08AC072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F70C3734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36A249AA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60" w15:restartNumberingAfterBreak="0">
    <w:nsid w:val="48D556A0"/>
    <w:multiLevelType w:val="hybridMultilevel"/>
    <w:tmpl w:val="EC24B166"/>
    <w:lvl w:ilvl="0" w:tplc="1A30FB2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F56105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D4AD23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EF427E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13A41C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7742EC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36284B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86C06C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B7A352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1" w15:restartNumberingAfterBreak="0">
    <w:nsid w:val="48E95314"/>
    <w:multiLevelType w:val="hybridMultilevel"/>
    <w:tmpl w:val="CA1C3BCA"/>
    <w:lvl w:ilvl="0" w:tplc="28187E5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20A0E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185611D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5182D9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51CED0D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4FCA38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262222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434B57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E2161C3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2" w15:restartNumberingAfterBreak="0">
    <w:nsid w:val="4A090ADF"/>
    <w:multiLevelType w:val="hybridMultilevel"/>
    <w:tmpl w:val="66A65782"/>
    <w:lvl w:ilvl="0" w:tplc="92CE8BA4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5CAB118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9AF4ED72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B57ABA54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A080BFDA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BDFE7000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472AA400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16DA25F0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D5940B66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63" w15:restartNumberingAfterBreak="0">
    <w:nsid w:val="4A9206AC"/>
    <w:multiLevelType w:val="hybridMultilevel"/>
    <w:tmpl w:val="510C9F44"/>
    <w:lvl w:ilvl="0" w:tplc="9A9A85B2">
      <w:start w:val="6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79A0785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25CEB45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A6245CE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983CAA5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2F2AC04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5D36796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E8EAFD8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E0B067B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4" w15:restartNumberingAfterBreak="0">
    <w:nsid w:val="4B4B3CDA"/>
    <w:multiLevelType w:val="hybridMultilevel"/>
    <w:tmpl w:val="797CF84A"/>
    <w:lvl w:ilvl="0" w:tplc="E166A0C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B6C065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4D308B7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A56248D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027CD1B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25E122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B8A770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B20494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410214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5" w15:restartNumberingAfterBreak="0">
    <w:nsid w:val="4CD9693C"/>
    <w:multiLevelType w:val="hybridMultilevel"/>
    <w:tmpl w:val="034244D8"/>
    <w:lvl w:ilvl="0" w:tplc="87AAEEA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428609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AD4755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D8A3DB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37B6AA1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AA26F59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FD0A177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970C3E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F7C0A2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6" w15:restartNumberingAfterBreak="0">
    <w:nsid w:val="4CDD7CB5"/>
    <w:multiLevelType w:val="hybridMultilevel"/>
    <w:tmpl w:val="EF08C172"/>
    <w:lvl w:ilvl="0" w:tplc="C48EEE7E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DF8308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6FE01CE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99B6848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CFBE58E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EA58DCA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552E57CA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59823CF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4E520E32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7" w15:restartNumberingAfterBreak="0">
    <w:nsid w:val="4DFA30EB"/>
    <w:multiLevelType w:val="hybridMultilevel"/>
    <w:tmpl w:val="AC4C77FA"/>
    <w:lvl w:ilvl="0" w:tplc="0E5AFCE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4A833F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2B468C8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8DEAD5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3AE3B9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C20F52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995E4A7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EF889C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F42948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8" w15:restartNumberingAfterBreak="0">
    <w:nsid w:val="4E1F3D86"/>
    <w:multiLevelType w:val="hybridMultilevel"/>
    <w:tmpl w:val="16CAB644"/>
    <w:lvl w:ilvl="0" w:tplc="081676D4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BAA92A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E42056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37426CB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0F70A12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1545F6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8054A6C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D7860D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F22609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9" w15:restartNumberingAfterBreak="0">
    <w:nsid w:val="4E4D36C8"/>
    <w:multiLevelType w:val="hybridMultilevel"/>
    <w:tmpl w:val="ACE67142"/>
    <w:lvl w:ilvl="0" w:tplc="8076A68E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A448500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D83AD1C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3C4EEE3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6B4E081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F9D402E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BA0C084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E168137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37CA890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0" w15:restartNumberingAfterBreak="0">
    <w:nsid w:val="508F37D1"/>
    <w:multiLevelType w:val="hybridMultilevel"/>
    <w:tmpl w:val="07F80FB0"/>
    <w:lvl w:ilvl="0" w:tplc="31BC6E8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F1CABC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8EAA805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81783AC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4A4DBA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98E347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14691A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FCD2B85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504A80B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1" w15:restartNumberingAfterBreak="0">
    <w:nsid w:val="50AE5BBC"/>
    <w:multiLevelType w:val="hybridMultilevel"/>
    <w:tmpl w:val="EAFC44AC"/>
    <w:lvl w:ilvl="0" w:tplc="05B2FC4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E3A6D0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140833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75885A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3524B8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2C24D9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DE6A3D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C8CDC0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9CC0C9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2" w15:restartNumberingAfterBreak="0">
    <w:nsid w:val="536503F7"/>
    <w:multiLevelType w:val="hybridMultilevel"/>
    <w:tmpl w:val="74D0ADE0"/>
    <w:lvl w:ilvl="0" w:tplc="DA603380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17C50C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004E1F4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C866710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4EEC2C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42442F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9238D87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C9B2645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A800CE8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3" w15:restartNumberingAfterBreak="0">
    <w:nsid w:val="576F1355"/>
    <w:multiLevelType w:val="hybridMultilevel"/>
    <w:tmpl w:val="CD6E8168"/>
    <w:lvl w:ilvl="0" w:tplc="E4F638D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FAC8B5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0C1A81C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0785A4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660502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69E29ED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348FA3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DB4814A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1A80E29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4" w15:restartNumberingAfterBreak="0">
    <w:nsid w:val="592C2482"/>
    <w:multiLevelType w:val="hybridMultilevel"/>
    <w:tmpl w:val="725EDF76"/>
    <w:lvl w:ilvl="0" w:tplc="711A7762">
      <w:start w:val="1"/>
      <w:numFmt w:val="lowerLetter"/>
      <w:lvlText w:val="%1)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55EE1988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 w:tplc="EA181F14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 w:tplc="C1BA7914"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 w:tplc="5EC2C5FC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 w:tplc="0714E6F6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F356BEA6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 w:tplc="58C2A1B2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 w:tplc="B53EB22E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75" w15:restartNumberingAfterBreak="0">
    <w:nsid w:val="5D154930"/>
    <w:multiLevelType w:val="hybridMultilevel"/>
    <w:tmpl w:val="E932B382"/>
    <w:lvl w:ilvl="0" w:tplc="F886C83A">
      <w:start w:val="1"/>
      <w:numFmt w:val="lowerLetter"/>
      <w:lvlText w:val="%1)"/>
      <w:lvlJc w:val="left"/>
      <w:pPr>
        <w:ind w:left="784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EA08D60"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 w:tplc="4802FE6A"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 w:tplc="DCD2F858"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 w:tplc="CE4015A4"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 w:tplc="765AF1D0"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 w:tplc="81D42FC2"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 w:tplc="A3E28656"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 w:tplc="0652F1FA"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76" w15:restartNumberingAfterBreak="0">
    <w:nsid w:val="5D164BF0"/>
    <w:multiLevelType w:val="hybridMultilevel"/>
    <w:tmpl w:val="1674C026"/>
    <w:lvl w:ilvl="0" w:tplc="094E696A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92CDD46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7898DA02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28D85A1C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463CC518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9AECCCB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5078667E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7BF274DC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9E10705C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77" w15:restartNumberingAfterBreak="0">
    <w:nsid w:val="5DB4179A"/>
    <w:multiLevelType w:val="hybridMultilevel"/>
    <w:tmpl w:val="5E685908"/>
    <w:lvl w:ilvl="0" w:tplc="E91EE624">
      <w:start w:val="4"/>
      <w:numFmt w:val="lowerLetter"/>
      <w:lvlText w:val="%1)"/>
      <w:lvlJc w:val="left"/>
      <w:pPr>
        <w:ind w:left="79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F8EA420">
      <w:numFmt w:val="bullet"/>
      <w:lvlText w:val="•"/>
      <w:lvlJc w:val="left"/>
      <w:pPr>
        <w:ind w:left="800" w:hanging="360"/>
      </w:pPr>
      <w:rPr>
        <w:rFonts w:hint="default"/>
        <w:lang w:val="it-IT" w:eastAsia="en-US" w:bidi="ar-SA"/>
      </w:rPr>
    </w:lvl>
    <w:lvl w:ilvl="2" w:tplc="D690D036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3" w:tplc="1DFA4AB0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4" w:tplc="91AC1A06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5" w:tplc="A894D516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6" w:tplc="59AA4744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7" w:tplc="53685472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8" w:tplc="EF22AB4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5DD21C73"/>
    <w:multiLevelType w:val="hybridMultilevel"/>
    <w:tmpl w:val="1DB88E46"/>
    <w:lvl w:ilvl="0" w:tplc="74E2850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38C774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7FEBD3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A3849A3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C4B011B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DDC8E31A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B7E4DDC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600051A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4724C0D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9" w15:restartNumberingAfterBreak="0">
    <w:nsid w:val="5E967812"/>
    <w:multiLevelType w:val="hybridMultilevel"/>
    <w:tmpl w:val="3DC8738E"/>
    <w:lvl w:ilvl="0" w:tplc="9A089C5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E25D3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E64A95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F30032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EAE3E7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5F62D6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027815C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FA0F73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476A0F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0" w15:restartNumberingAfterBreak="0">
    <w:nsid w:val="617B7B99"/>
    <w:multiLevelType w:val="hybridMultilevel"/>
    <w:tmpl w:val="03D2D8AC"/>
    <w:lvl w:ilvl="0" w:tplc="DE54BD9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96CD89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AD9E2ED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BFA971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B9AEC0D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A2AE8FB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CF269868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5A76EF4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C49AD6D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1" w15:restartNumberingAfterBreak="0">
    <w:nsid w:val="632C65C0"/>
    <w:multiLevelType w:val="hybridMultilevel"/>
    <w:tmpl w:val="8F9E1162"/>
    <w:lvl w:ilvl="0" w:tplc="46A24A4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0DCC22E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0C7C637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8AA4C4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058C122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D8B8AEC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7A92D9EA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9D2C513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616E56E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2" w15:restartNumberingAfterBreak="0">
    <w:nsid w:val="63A5089F"/>
    <w:multiLevelType w:val="hybridMultilevel"/>
    <w:tmpl w:val="D3C858A4"/>
    <w:lvl w:ilvl="0" w:tplc="1A78E80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514777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06640D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F0265C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EA2484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1CCE574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EEACBCA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FE2D09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F520E0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3" w15:restartNumberingAfterBreak="0">
    <w:nsid w:val="64277BA1"/>
    <w:multiLevelType w:val="hybridMultilevel"/>
    <w:tmpl w:val="44DC155A"/>
    <w:lvl w:ilvl="0" w:tplc="90908A28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2C74B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1A92D04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5C76A67A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27A568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FA6206E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693A6DC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0004FFB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344BCE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4" w15:restartNumberingAfterBreak="0">
    <w:nsid w:val="643342D2"/>
    <w:multiLevelType w:val="hybridMultilevel"/>
    <w:tmpl w:val="5D20088A"/>
    <w:lvl w:ilvl="0" w:tplc="FCBAF3E8">
      <w:numFmt w:val="bullet"/>
      <w:lvlText w:val="□"/>
      <w:lvlJc w:val="left"/>
      <w:pPr>
        <w:ind w:left="27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0ADB6E">
      <w:numFmt w:val="bullet"/>
      <w:lvlText w:val="•"/>
      <w:lvlJc w:val="left"/>
      <w:pPr>
        <w:ind w:left="988" w:hanging="204"/>
      </w:pPr>
      <w:rPr>
        <w:rFonts w:hint="default"/>
        <w:lang w:val="it-IT" w:eastAsia="en-US" w:bidi="ar-SA"/>
      </w:rPr>
    </w:lvl>
    <w:lvl w:ilvl="2" w:tplc="AC2C9976">
      <w:numFmt w:val="bullet"/>
      <w:lvlText w:val="•"/>
      <w:lvlJc w:val="left"/>
      <w:pPr>
        <w:ind w:left="1696" w:hanging="204"/>
      </w:pPr>
      <w:rPr>
        <w:rFonts w:hint="default"/>
        <w:lang w:val="it-IT" w:eastAsia="en-US" w:bidi="ar-SA"/>
      </w:rPr>
    </w:lvl>
    <w:lvl w:ilvl="3" w:tplc="CB0E686E">
      <w:numFmt w:val="bullet"/>
      <w:lvlText w:val="•"/>
      <w:lvlJc w:val="left"/>
      <w:pPr>
        <w:ind w:left="2404" w:hanging="204"/>
      </w:pPr>
      <w:rPr>
        <w:rFonts w:hint="default"/>
        <w:lang w:val="it-IT" w:eastAsia="en-US" w:bidi="ar-SA"/>
      </w:rPr>
    </w:lvl>
    <w:lvl w:ilvl="4" w:tplc="A846FCD6">
      <w:numFmt w:val="bullet"/>
      <w:lvlText w:val="•"/>
      <w:lvlJc w:val="left"/>
      <w:pPr>
        <w:ind w:left="3112" w:hanging="204"/>
      </w:pPr>
      <w:rPr>
        <w:rFonts w:hint="default"/>
        <w:lang w:val="it-IT" w:eastAsia="en-US" w:bidi="ar-SA"/>
      </w:rPr>
    </w:lvl>
    <w:lvl w:ilvl="5" w:tplc="5A96AE4C">
      <w:numFmt w:val="bullet"/>
      <w:lvlText w:val="•"/>
      <w:lvlJc w:val="left"/>
      <w:pPr>
        <w:ind w:left="3821" w:hanging="204"/>
      </w:pPr>
      <w:rPr>
        <w:rFonts w:hint="default"/>
        <w:lang w:val="it-IT" w:eastAsia="en-US" w:bidi="ar-SA"/>
      </w:rPr>
    </w:lvl>
    <w:lvl w:ilvl="6" w:tplc="32FEBBEC">
      <w:numFmt w:val="bullet"/>
      <w:lvlText w:val="•"/>
      <w:lvlJc w:val="left"/>
      <w:pPr>
        <w:ind w:left="4529" w:hanging="204"/>
      </w:pPr>
      <w:rPr>
        <w:rFonts w:hint="default"/>
        <w:lang w:val="it-IT" w:eastAsia="en-US" w:bidi="ar-SA"/>
      </w:rPr>
    </w:lvl>
    <w:lvl w:ilvl="7" w:tplc="D670381A">
      <w:numFmt w:val="bullet"/>
      <w:lvlText w:val="•"/>
      <w:lvlJc w:val="left"/>
      <w:pPr>
        <w:ind w:left="5237" w:hanging="204"/>
      </w:pPr>
      <w:rPr>
        <w:rFonts w:hint="default"/>
        <w:lang w:val="it-IT" w:eastAsia="en-US" w:bidi="ar-SA"/>
      </w:rPr>
    </w:lvl>
    <w:lvl w:ilvl="8" w:tplc="B3D45334">
      <w:numFmt w:val="bullet"/>
      <w:lvlText w:val="•"/>
      <w:lvlJc w:val="left"/>
      <w:pPr>
        <w:ind w:left="5945" w:hanging="204"/>
      </w:pPr>
      <w:rPr>
        <w:rFonts w:hint="default"/>
        <w:lang w:val="it-IT" w:eastAsia="en-US" w:bidi="ar-SA"/>
      </w:rPr>
    </w:lvl>
  </w:abstractNum>
  <w:abstractNum w:abstractNumId="85" w15:restartNumberingAfterBreak="0">
    <w:nsid w:val="6579104D"/>
    <w:multiLevelType w:val="hybridMultilevel"/>
    <w:tmpl w:val="12F6E4C6"/>
    <w:lvl w:ilvl="0" w:tplc="1D50EC8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97C6EA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F64799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2340B9A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A5C2844E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10F2662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59766F8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4B0DDA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FA0EB1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6" w15:restartNumberingAfterBreak="0">
    <w:nsid w:val="65E261B3"/>
    <w:multiLevelType w:val="hybridMultilevel"/>
    <w:tmpl w:val="B5B8DB3C"/>
    <w:lvl w:ilvl="0" w:tplc="25708F9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032D850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0E1E0F9E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800849CC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80908BC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A51C8C2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91DA051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9488C58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22104B78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87" w15:restartNumberingAfterBreak="0">
    <w:nsid w:val="67520F76"/>
    <w:multiLevelType w:val="hybridMultilevel"/>
    <w:tmpl w:val="B7EA2FDC"/>
    <w:lvl w:ilvl="0" w:tplc="682858B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9B621E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A8B6EDC8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B21431A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88AA88B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216A26E0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B90A2CF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EA706EC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9D125B4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8" w15:restartNumberingAfterBreak="0">
    <w:nsid w:val="69D556E8"/>
    <w:multiLevelType w:val="hybridMultilevel"/>
    <w:tmpl w:val="855EDECC"/>
    <w:lvl w:ilvl="0" w:tplc="BE742132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EE20352">
      <w:numFmt w:val="bullet"/>
      <w:lvlText w:val="•"/>
      <w:lvlJc w:val="left"/>
      <w:pPr>
        <w:ind w:left="1282" w:hanging="360"/>
      </w:pPr>
      <w:rPr>
        <w:rFonts w:hint="default"/>
        <w:lang w:val="it-IT" w:eastAsia="en-US" w:bidi="ar-SA"/>
      </w:rPr>
    </w:lvl>
    <w:lvl w:ilvl="2" w:tplc="E416CBF4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E18F5B2">
      <w:numFmt w:val="bullet"/>
      <w:lvlText w:val="•"/>
      <w:lvlJc w:val="left"/>
      <w:pPr>
        <w:ind w:left="2127" w:hanging="360"/>
      </w:pPr>
      <w:rPr>
        <w:rFonts w:hint="default"/>
        <w:lang w:val="it-IT" w:eastAsia="en-US" w:bidi="ar-SA"/>
      </w:rPr>
    </w:lvl>
    <w:lvl w:ilvl="4" w:tplc="64DA60A8">
      <w:numFmt w:val="bullet"/>
      <w:lvlText w:val="•"/>
      <w:lvlJc w:val="left"/>
      <w:pPr>
        <w:ind w:left="2550" w:hanging="360"/>
      </w:pPr>
      <w:rPr>
        <w:rFonts w:hint="default"/>
        <w:lang w:val="it-IT" w:eastAsia="en-US" w:bidi="ar-SA"/>
      </w:rPr>
    </w:lvl>
    <w:lvl w:ilvl="5" w:tplc="912834C4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6" w:tplc="9458720E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7" w:tplc="15269A08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8" w:tplc="B420B0A0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</w:abstractNum>
  <w:abstractNum w:abstractNumId="89" w15:restartNumberingAfterBreak="0">
    <w:nsid w:val="6B78307C"/>
    <w:multiLevelType w:val="hybridMultilevel"/>
    <w:tmpl w:val="97227566"/>
    <w:lvl w:ilvl="0" w:tplc="28B4D81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D5C446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CD6A77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EFE0192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B60AB8C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D10334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D92AAB4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51E5C1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2DA93FC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0" w15:restartNumberingAfterBreak="0">
    <w:nsid w:val="6BB72809"/>
    <w:multiLevelType w:val="hybridMultilevel"/>
    <w:tmpl w:val="4852F310"/>
    <w:lvl w:ilvl="0" w:tplc="2F4A85CA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0D89BC0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A75851B2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B136F00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FA3206AC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71CC25E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6C64A05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DFFA293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FC7EF9F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91" w15:restartNumberingAfterBreak="0">
    <w:nsid w:val="6C147BDF"/>
    <w:multiLevelType w:val="hybridMultilevel"/>
    <w:tmpl w:val="F126C9CE"/>
    <w:lvl w:ilvl="0" w:tplc="6C80CFC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706C20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D544CBA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D84C5944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F0244B4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C874B3D8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D998354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7D241F4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8B9AF9C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2" w15:restartNumberingAfterBreak="0">
    <w:nsid w:val="6C930BC1"/>
    <w:multiLevelType w:val="hybridMultilevel"/>
    <w:tmpl w:val="5D60C578"/>
    <w:lvl w:ilvl="0" w:tplc="07B02B6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36046BA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E55444C4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61EAE770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5C54A0B2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5F2A56CC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68EC90BE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5344DCCC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137006EE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93" w15:restartNumberingAfterBreak="0">
    <w:nsid w:val="6CB24864"/>
    <w:multiLevelType w:val="hybridMultilevel"/>
    <w:tmpl w:val="D6F616EA"/>
    <w:lvl w:ilvl="0" w:tplc="96B0897A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99F265B0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94E6C1C4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02329B1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4358134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01FA15B2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AF6AE97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F0F6C30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7F3C9BC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94" w15:restartNumberingAfterBreak="0">
    <w:nsid w:val="6DC32259"/>
    <w:multiLevelType w:val="hybridMultilevel"/>
    <w:tmpl w:val="C6DC61E0"/>
    <w:lvl w:ilvl="0" w:tplc="694C25F2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6D2BBC0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667AE4A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BE8BD5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1FCC4CA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F08008C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52C552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A6863BC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89449280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5" w15:restartNumberingAfterBreak="0">
    <w:nsid w:val="6E30689D"/>
    <w:multiLevelType w:val="hybridMultilevel"/>
    <w:tmpl w:val="2CC4C39E"/>
    <w:lvl w:ilvl="0" w:tplc="02EEBCF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1259EA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D500F454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F278864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9F6F98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064E866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373208C6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4DECE2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D0B66BA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6" w15:restartNumberingAfterBreak="0">
    <w:nsid w:val="70037021"/>
    <w:multiLevelType w:val="hybridMultilevel"/>
    <w:tmpl w:val="D5F6E650"/>
    <w:lvl w:ilvl="0" w:tplc="3D8815CA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89C176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F9E0AB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73C2709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E468235A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B9602FB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1678697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742426A8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77F4684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7" w15:restartNumberingAfterBreak="0">
    <w:nsid w:val="70C21DA9"/>
    <w:multiLevelType w:val="hybridMultilevel"/>
    <w:tmpl w:val="13BEBDE2"/>
    <w:lvl w:ilvl="0" w:tplc="19262958">
      <w:start w:val="4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15029DC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686692F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8F10BCE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7BEC206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F6BC4AF8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83F8596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4DD8B3C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744276C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98" w15:restartNumberingAfterBreak="0">
    <w:nsid w:val="718C4B6A"/>
    <w:multiLevelType w:val="hybridMultilevel"/>
    <w:tmpl w:val="E8884046"/>
    <w:lvl w:ilvl="0" w:tplc="1B2E1D18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7109550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93BC250E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04ADF12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6E4CC3A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653AF76C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9A58942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59DA735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A630EC10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99" w15:restartNumberingAfterBreak="0">
    <w:nsid w:val="72B308F8"/>
    <w:multiLevelType w:val="hybridMultilevel"/>
    <w:tmpl w:val="70F4E3B8"/>
    <w:lvl w:ilvl="0" w:tplc="9068906C">
      <w:start w:val="1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EC3E85EE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5B46F536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DF3A3378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DD6E5ADA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E5FED35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9D8EFF3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CAE8A16A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CC4E616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0" w15:restartNumberingAfterBreak="0">
    <w:nsid w:val="72DC4576"/>
    <w:multiLevelType w:val="hybridMultilevel"/>
    <w:tmpl w:val="0A96722A"/>
    <w:lvl w:ilvl="0" w:tplc="2926FAF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FA6F862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5B64944C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965CB3B2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2938C34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EB943D6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E742B2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372ECD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097AE69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1" w15:restartNumberingAfterBreak="0">
    <w:nsid w:val="74970DB3"/>
    <w:multiLevelType w:val="hybridMultilevel"/>
    <w:tmpl w:val="727A4E46"/>
    <w:lvl w:ilvl="0" w:tplc="3CE21C2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042146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EE7A660E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C7CC5EFC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442EF434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063C969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2BD88510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16B6AF2E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151C2756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2" w15:restartNumberingAfterBreak="0">
    <w:nsid w:val="765F637F"/>
    <w:multiLevelType w:val="hybridMultilevel"/>
    <w:tmpl w:val="BA307620"/>
    <w:lvl w:ilvl="0" w:tplc="03343DC6">
      <w:start w:val="2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F9AE254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423089DA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FCD03CBE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9120EF7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4530C32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45C4BF24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74EE3E4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B142D98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3" w15:restartNumberingAfterBreak="0">
    <w:nsid w:val="76962CFA"/>
    <w:multiLevelType w:val="hybridMultilevel"/>
    <w:tmpl w:val="478064DE"/>
    <w:lvl w:ilvl="0" w:tplc="FDE8709C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320FC54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F03E2D82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2BD4EC88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C20CC76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49408D14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AEC2F9E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4DA4DA70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92AF334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4" w15:restartNumberingAfterBreak="0">
    <w:nsid w:val="77E3189F"/>
    <w:multiLevelType w:val="hybridMultilevel"/>
    <w:tmpl w:val="78BA10F0"/>
    <w:lvl w:ilvl="0" w:tplc="3BB4F1E6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B50C268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B19403C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0E5065B0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6C3EE380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5D308D2E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B9080FCE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BC4C4C4A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3A460F9E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5" w15:restartNumberingAfterBreak="0">
    <w:nsid w:val="793E186A"/>
    <w:multiLevelType w:val="hybridMultilevel"/>
    <w:tmpl w:val="7CE28840"/>
    <w:lvl w:ilvl="0" w:tplc="773CDE24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11A27E0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1BA4C616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DF1A621E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B2C004A6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AEA09B9C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2E7A4502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CD8898CE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843200E8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06" w15:restartNumberingAfterBreak="0">
    <w:nsid w:val="7DC96433"/>
    <w:multiLevelType w:val="hybridMultilevel"/>
    <w:tmpl w:val="70F26800"/>
    <w:lvl w:ilvl="0" w:tplc="333E2DA4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F18733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339EAE00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C1E4EDCE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9C864348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8B4EC50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7444CB72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85104A92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193EC82A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7" w15:restartNumberingAfterBreak="0">
    <w:nsid w:val="7DDF225F"/>
    <w:multiLevelType w:val="hybridMultilevel"/>
    <w:tmpl w:val="7C8A4DB0"/>
    <w:lvl w:ilvl="0" w:tplc="D012E57C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0CE032C"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 w:tplc="F6F244BA"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 w:tplc="2334C4FA"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 w:tplc="4D6CB9D6"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 w:tplc="FDD68F1E"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 w:tplc="FB1CF9B8"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 w:tplc="9E9C39E8"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 w:tplc="FBEC5A8C"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08" w15:restartNumberingAfterBreak="0">
    <w:nsid w:val="7E0963B2"/>
    <w:multiLevelType w:val="hybridMultilevel"/>
    <w:tmpl w:val="F51CD6DA"/>
    <w:lvl w:ilvl="0" w:tplc="08D2D40A">
      <w:start w:val="5"/>
      <w:numFmt w:val="lowerLetter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CBA21E2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60365E0C"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 w:tplc="6E46D298"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 w:tplc="AC9419A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896C8C5A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 w:tplc="DACC5F28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 w:tplc="1658828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 w:tplc="062ACDDA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9" w15:restartNumberingAfterBreak="0">
    <w:nsid w:val="7FC505B9"/>
    <w:multiLevelType w:val="hybridMultilevel"/>
    <w:tmpl w:val="67988A18"/>
    <w:lvl w:ilvl="0" w:tplc="2668C46E">
      <w:numFmt w:val="bullet"/>
      <w:lvlText w:val=""/>
      <w:lvlJc w:val="left"/>
      <w:pPr>
        <w:ind w:left="274" w:hanging="2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3BA0C5C"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 w:tplc="7A242596"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 w:tplc="41AE3926"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 w:tplc="F042C776"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 w:tplc="74E03382"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 w:tplc="48BA72C4"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 w:tplc="3D00BDE6"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 w:tplc="BA06E9C2"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num w:numId="1">
    <w:abstractNumId w:val="56"/>
  </w:num>
  <w:num w:numId="2">
    <w:abstractNumId w:val="16"/>
  </w:num>
  <w:num w:numId="3">
    <w:abstractNumId w:val="0"/>
  </w:num>
  <w:num w:numId="4">
    <w:abstractNumId w:val="73"/>
  </w:num>
  <w:num w:numId="5">
    <w:abstractNumId w:val="41"/>
  </w:num>
  <w:num w:numId="6">
    <w:abstractNumId w:val="82"/>
  </w:num>
  <w:num w:numId="7">
    <w:abstractNumId w:val="22"/>
  </w:num>
  <w:num w:numId="8">
    <w:abstractNumId w:val="20"/>
  </w:num>
  <w:num w:numId="9">
    <w:abstractNumId w:val="43"/>
  </w:num>
  <w:num w:numId="10">
    <w:abstractNumId w:val="80"/>
  </w:num>
  <w:num w:numId="11">
    <w:abstractNumId w:val="100"/>
  </w:num>
  <w:num w:numId="12">
    <w:abstractNumId w:val="87"/>
  </w:num>
  <w:num w:numId="13">
    <w:abstractNumId w:val="18"/>
  </w:num>
  <w:num w:numId="14">
    <w:abstractNumId w:val="35"/>
  </w:num>
  <w:num w:numId="15">
    <w:abstractNumId w:val="68"/>
  </w:num>
  <w:num w:numId="16">
    <w:abstractNumId w:val="67"/>
  </w:num>
  <w:num w:numId="17">
    <w:abstractNumId w:val="88"/>
  </w:num>
  <w:num w:numId="18">
    <w:abstractNumId w:val="45"/>
  </w:num>
  <w:num w:numId="19">
    <w:abstractNumId w:val="4"/>
  </w:num>
  <w:num w:numId="20">
    <w:abstractNumId w:val="77"/>
  </w:num>
  <w:num w:numId="21">
    <w:abstractNumId w:val="57"/>
  </w:num>
  <w:num w:numId="22">
    <w:abstractNumId w:val="86"/>
  </w:num>
  <w:num w:numId="23">
    <w:abstractNumId w:val="71"/>
  </w:num>
  <w:num w:numId="24">
    <w:abstractNumId w:val="106"/>
  </w:num>
  <w:num w:numId="25">
    <w:abstractNumId w:val="51"/>
  </w:num>
  <w:num w:numId="26">
    <w:abstractNumId w:val="109"/>
  </w:num>
  <w:num w:numId="27">
    <w:abstractNumId w:val="25"/>
  </w:num>
  <w:num w:numId="28">
    <w:abstractNumId w:val="90"/>
  </w:num>
  <w:num w:numId="29">
    <w:abstractNumId w:val="72"/>
  </w:num>
  <w:num w:numId="30">
    <w:abstractNumId w:val="70"/>
  </w:num>
  <w:num w:numId="31">
    <w:abstractNumId w:val="99"/>
  </w:num>
  <w:num w:numId="32">
    <w:abstractNumId w:val="83"/>
  </w:num>
  <w:num w:numId="33">
    <w:abstractNumId w:val="94"/>
  </w:num>
  <w:num w:numId="34">
    <w:abstractNumId w:val="78"/>
  </w:num>
  <w:num w:numId="35">
    <w:abstractNumId w:val="69"/>
  </w:num>
  <w:num w:numId="36">
    <w:abstractNumId w:val="81"/>
  </w:num>
  <w:num w:numId="37">
    <w:abstractNumId w:val="95"/>
  </w:num>
  <w:num w:numId="38">
    <w:abstractNumId w:val="91"/>
  </w:num>
  <w:num w:numId="39">
    <w:abstractNumId w:val="28"/>
  </w:num>
  <w:num w:numId="40">
    <w:abstractNumId w:val="52"/>
  </w:num>
  <w:num w:numId="41">
    <w:abstractNumId w:val="96"/>
  </w:num>
  <w:num w:numId="42">
    <w:abstractNumId w:val="17"/>
  </w:num>
  <w:num w:numId="43">
    <w:abstractNumId w:val="63"/>
  </w:num>
  <w:num w:numId="44">
    <w:abstractNumId w:val="103"/>
  </w:num>
  <w:num w:numId="45">
    <w:abstractNumId w:val="93"/>
  </w:num>
  <w:num w:numId="46">
    <w:abstractNumId w:val="23"/>
  </w:num>
  <w:num w:numId="47">
    <w:abstractNumId w:val="65"/>
  </w:num>
  <w:num w:numId="48">
    <w:abstractNumId w:val="79"/>
  </w:num>
  <w:num w:numId="49">
    <w:abstractNumId w:val="31"/>
  </w:num>
  <w:num w:numId="50">
    <w:abstractNumId w:val="21"/>
  </w:num>
  <w:num w:numId="51">
    <w:abstractNumId w:val="53"/>
  </w:num>
  <w:num w:numId="52">
    <w:abstractNumId w:val="34"/>
  </w:num>
  <w:num w:numId="53">
    <w:abstractNumId w:val="108"/>
  </w:num>
  <w:num w:numId="54">
    <w:abstractNumId w:val="85"/>
  </w:num>
  <w:num w:numId="55">
    <w:abstractNumId w:val="7"/>
  </w:num>
  <w:num w:numId="56">
    <w:abstractNumId w:val="29"/>
  </w:num>
  <w:num w:numId="57">
    <w:abstractNumId w:val="2"/>
  </w:num>
  <w:num w:numId="58">
    <w:abstractNumId w:val="66"/>
  </w:num>
  <w:num w:numId="59">
    <w:abstractNumId w:val="98"/>
  </w:num>
  <w:num w:numId="60">
    <w:abstractNumId w:val="89"/>
  </w:num>
  <w:num w:numId="61">
    <w:abstractNumId w:val="60"/>
  </w:num>
  <w:num w:numId="62">
    <w:abstractNumId w:val="48"/>
  </w:num>
  <w:num w:numId="63">
    <w:abstractNumId w:val="102"/>
  </w:num>
  <w:num w:numId="64">
    <w:abstractNumId w:val="9"/>
  </w:num>
  <w:num w:numId="65">
    <w:abstractNumId w:val="24"/>
  </w:num>
  <w:num w:numId="66">
    <w:abstractNumId w:val="97"/>
  </w:num>
  <w:num w:numId="67">
    <w:abstractNumId w:val="10"/>
  </w:num>
  <w:num w:numId="68">
    <w:abstractNumId w:val="38"/>
  </w:num>
  <w:num w:numId="69">
    <w:abstractNumId w:val="15"/>
  </w:num>
  <w:num w:numId="70">
    <w:abstractNumId w:val="11"/>
  </w:num>
  <w:num w:numId="71">
    <w:abstractNumId w:val="104"/>
  </w:num>
  <w:num w:numId="72">
    <w:abstractNumId w:val="42"/>
  </w:num>
  <w:num w:numId="73">
    <w:abstractNumId w:val="6"/>
  </w:num>
  <w:num w:numId="74">
    <w:abstractNumId w:val="101"/>
  </w:num>
  <w:num w:numId="75">
    <w:abstractNumId w:val="49"/>
  </w:num>
  <w:num w:numId="76">
    <w:abstractNumId w:val="14"/>
  </w:num>
  <w:num w:numId="77">
    <w:abstractNumId w:val="58"/>
  </w:num>
  <w:num w:numId="78">
    <w:abstractNumId w:val="75"/>
  </w:num>
  <w:num w:numId="79">
    <w:abstractNumId w:val="64"/>
  </w:num>
  <w:num w:numId="80">
    <w:abstractNumId w:val="8"/>
  </w:num>
  <w:num w:numId="81">
    <w:abstractNumId w:val="36"/>
  </w:num>
  <w:num w:numId="82">
    <w:abstractNumId w:val="61"/>
  </w:num>
  <w:num w:numId="83">
    <w:abstractNumId w:val="32"/>
  </w:num>
  <w:num w:numId="84">
    <w:abstractNumId w:val="12"/>
  </w:num>
  <w:num w:numId="85">
    <w:abstractNumId w:val="55"/>
  </w:num>
  <w:num w:numId="86">
    <w:abstractNumId w:val="26"/>
  </w:num>
  <w:num w:numId="87">
    <w:abstractNumId w:val="33"/>
  </w:num>
  <w:num w:numId="88">
    <w:abstractNumId w:val="5"/>
  </w:num>
  <w:num w:numId="89">
    <w:abstractNumId w:val="47"/>
  </w:num>
  <w:num w:numId="90">
    <w:abstractNumId w:val="105"/>
  </w:num>
  <w:num w:numId="91">
    <w:abstractNumId w:val="19"/>
  </w:num>
  <w:num w:numId="92">
    <w:abstractNumId w:val="44"/>
  </w:num>
  <w:num w:numId="93">
    <w:abstractNumId w:val="39"/>
  </w:num>
  <w:num w:numId="94">
    <w:abstractNumId w:val="50"/>
  </w:num>
  <w:num w:numId="95">
    <w:abstractNumId w:val="13"/>
  </w:num>
  <w:num w:numId="96">
    <w:abstractNumId w:val="40"/>
  </w:num>
  <w:num w:numId="97">
    <w:abstractNumId w:val="54"/>
  </w:num>
  <w:num w:numId="98">
    <w:abstractNumId w:val="59"/>
  </w:num>
  <w:num w:numId="99">
    <w:abstractNumId w:val="62"/>
  </w:num>
  <w:num w:numId="100">
    <w:abstractNumId w:val="76"/>
  </w:num>
  <w:num w:numId="101">
    <w:abstractNumId w:val="3"/>
  </w:num>
  <w:num w:numId="102">
    <w:abstractNumId w:val="37"/>
  </w:num>
  <w:num w:numId="103">
    <w:abstractNumId w:val="74"/>
  </w:num>
  <w:num w:numId="104">
    <w:abstractNumId w:val="107"/>
  </w:num>
  <w:num w:numId="105">
    <w:abstractNumId w:val="27"/>
  </w:num>
  <w:num w:numId="106">
    <w:abstractNumId w:val="92"/>
  </w:num>
  <w:num w:numId="107">
    <w:abstractNumId w:val="30"/>
  </w:num>
  <w:num w:numId="108">
    <w:abstractNumId w:val="1"/>
  </w:num>
  <w:num w:numId="109">
    <w:abstractNumId w:val="84"/>
  </w:num>
  <w:num w:numId="110">
    <w:abstractNumId w:val="46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B2"/>
    <w:rsid w:val="002D4CDB"/>
    <w:rsid w:val="002E0964"/>
    <w:rsid w:val="004C6828"/>
    <w:rsid w:val="008A4601"/>
    <w:rsid w:val="008F1439"/>
    <w:rsid w:val="009142F7"/>
    <w:rsid w:val="0096182A"/>
    <w:rsid w:val="00C33896"/>
    <w:rsid w:val="00F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67F562-2367-4184-9D9A-33368A04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0"/>
      <w:ind w:right="670"/>
      <w:jc w:val="right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60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60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49</Pages>
  <Words>8244</Words>
  <Characters>46993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Zampaglione</dc:creator>
  <cp:lastModifiedBy>Michele Parrinello</cp:lastModifiedBy>
  <cp:revision>5</cp:revision>
  <dcterms:created xsi:type="dcterms:W3CDTF">2024-02-18T07:27:00Z</dcterms:created>
  <dcterms:modified xsi:type="dcterms:W3CDTF">2024-02-19T14:05:00Z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2024-02-18T00:00:00Z</vt:filetime>
  </property>
</Properties>
</file>